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1F5" w:rsidRDefault="001A31F5" w:rsidP="001A31F5">
      <w:pPr>
        <w:jc w:val="center"/>
      </w:pPr>
      <w:r>
        <w:t>CENTRO ESTIVO SCOLASTICO I.C. NINO ROTA</w:t>
      </w:r>
    </w:p>
    <w:p w:rsidR="001A31F5" w:rsidRDefault="001A31F5" w:rsidP="001A31F5">
      <w:pPr>
        <w:jc w:val="center"/>
      </w:pPr>
    </w:p>
    <w:p w:rsidR="001A31F5" w:rsidRDefault="001A31F5" w:rsidP="001A31F5">
      <w:pPr>
        <w:jc w:val="center"/>
      </w:pPr>
    </w:p>
    <w:p w:rsidR="001A31F5" w:rsidRDefault="001A31F5" w:rsidP="001A31F5">
      <w:pPr>
        <w:jc w:val="both"/>
      </w:pPr>
      <w:r>
        <w:t>A seguito dell’ottimo risultato ottenuto negli anni passati, l ‘S.S.D. Caleidoscopio si propone per l’organizzazione del centro estivo presso la Vs. Istituzione Scolastica per l’estate 202</w:t>
      </w:r>
      <w:r w:rsidR="0026488B">
        <w:t>4</w:t>
      </w:r>
      <w:r>
        <w:t>.</w:t>
      </w:r>
    </w:p>
    <w:p w:rsidR="001A31F5" w:rsidRDefault="001A31F5" w:rsidP="001A31F5">
      <w:pPr>
        <w:jc w:val="both"/>
      </w:pPr>
      <w:r>
        <w:t>La proposta nasce dall’esigenza di molte famiglie di un servizio che sia in grado di sopperire alla chiusura della scuola nel periodo estivo.</w:t>
      </w:r>
    </w:p>
    <w:p w:rsidR="001A31F5" w:rsidRDefault="001A31F5" w:rsidP="001A31F5">
      <w:pPr>
        <w:jc w:val="both"/>
      </w:pPr>
      <w:r>
        <w:t>La scuola, che sul territorio è punto di riferimento importante, può essere ulteriore spazio controllato e gestito da mettere a disposizione delle famiglie e dei loro figli.</w:t>
      </w:r>
    </w:p>
    <w:p w:rsidR="001A31F5" w:rsidRDefault="001A31F5" w:rsidP="001A31F5">
      <w:pPr>
        <w:jc w:val="both"/>
      </w:pPr>
      <w:r>
        <w:t>Con la collaborazione della scuola si può garantire un servizio di qualità, continuativo e ad un costo contenuto.</w:t>
      </w:r>
    </w:p>
    <w:p w:rsidR="001A31F5" w:rsidRPr="008A2B5A" w:rsidRDefault="001A31F5" w:rsidP="001A31F5">
      <w:pPr>
        <w:pStyle w:val="Corpodeltesto2"/>
        <w:spacing w:line="276" w:lineRule="auto"/>
        <w:rPr>
          <w:sz w:val="24"/>
          <w:szCs w:val="24"/>
        </w:rPr>
      </w:pPr>
      <w:r w:rsidRPr="008A2B5A">
        <w:rPr>
          <w:sz w:val="24"/>
          <w:szCs w:val="24"/>
        </w:rPr>
        <w:t>La S</w:t>
      </w:r>
      <w:r>
        <w:rPr>
          <w:sz w:val="24"/>
          <w:szCs w:val="24"/>
        </w:rPr>
        <w:t>.</w:t>
      </w:r>
      <w:r w:rsidRPr="008A2B5A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Pr="008A2B5A">
        <w:rPr>
          <w:sz w:val="24"/>
          <w:szCs w:val="24"/>
        </w:rPr>
        <w:t>D</w:t>
      </w:r>
      <w:r>
        <w:rPr>
          <w:sz w:val="24"/>
          <w:szCs w:val="24"/>
        </w:rPr>
        <w:t>.</w:t>
      </w:r>
      <w:r w:rsidRPr="008A2B5A">
        <w:rPr>
          <w:sz w:val="24"/>
          <w:szCs w:val="24"/>
        </w:rPr>
        <w:t xml:space="preserve"> Caleidoscopio si propone per organizzare durante le </w:t>
      </w:r>
      <w:r w:rsidRPr="008A2B5A">
        <w:rPr>
          <w:b/>
          <w:sz w:val="24"/>
          <w:szCs w:val="24"/>
        </w:rPr>
        <w:t>vacanze estive 2</w:t>
      </w:r>
      <w:r>
        <w:rPr>
          <w:b/>
          <w:sz w:val="24"/>
          <w:szCs w:val="24"/>
        </w:rPr>
        <w:t>02</w:t>
      </w:r>
      <w:r w:rsidR="0026488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8A2B5A">
        <w:rPr>
          <w:sz w:val="24"/>
          <w:szCs w:val="24"/>
        </w:rPr>
        <w:t>un centro estivo presso l’I</w:t>
      </w:r>
      <w:r>
        <w:rPr>
          <w:sz w:val="24"/>
          <w:szCs w:val="24"/>
        </w:rPr>
        <w:t>.</w:t>
      </w:r>
      <w:r w:rsidRPr="008A2B5A">
        <w:rPr>
          <w:sz w:val="24"/>
          <w:szCs w:val="24"/>
        </w:rPr>
        <w:t>C</w:t>
      </w:r>
      <w:r>
        <w:rPr>
          <w:sz w:val="24"/>
          <w:szCs w:val="24"/>
        </w:rPr>
        <w:t>. NINO ROTA Plesso R</w:t>
      </w:r>
      <w:r w:rsidR="00367BBA">
        <w:rPr>
          <w:sz w:val="24"/>
          <w:szCs w:val="24"/>
        </w:rPr>
        <w:t>IBOTTI</w:t>
      </w:r>
      <w:r>
        <w:rPr>
          <w:sz w:val="24"/>
          <w:szCs w:val="24"/>
        </w:rPr>
        <w:t xml:space="preserve"> </w:t>
      </w:r>
      <w:r w:rsidRPr="008A2B5A">
        <w:rPr>
          <w:sz w:val="24"/>
          <w:szCs w:val="24"/>
        </w:rPr>
        <w:t>al fine di sostenere le famiglie che hanno necessità di tempo scuola nei periodi di sospensione didattica garantendo ai bambini l’accoglienza in un ambiente sicuro e a loro familiare.</w:t>
      </w:r>
    </w:p>
    <w:p w:rsidR="001A31F5" w:rsidRPr="008A2B5A" w:rsidRDefault="001A31F5" w:rsidP="001A31F5">
      <w:pPr>
        <w:pStyle w:val="Corpodeltesto2"/>
        <w:spacing w:line="276" w:lineRule="auto"/>
        <w:rPr>
          <w:sz w:val="24"/>
          <w:szCs w:val="24"/>
        </w:rPr>
      </w:pPr>
      <w:r w:rsidRPr="008A2B5A">
        <w:rPr>
          <w:sz w:val="24"/>
          <w:szCs w:val="24"/>
        </w:rPr>
        <w:t>Da anni l’S</w:t>
      </w:r>
      <w:r>
        <w:rPr>
          <w:sz w:val="24"/>
          <w:szCs w:val="24"/>
        </w:rPr>
        <w:t>.</w:t>
      </w:r>
      <w:r w:rsidRPr="008A2B5A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Pr="008A2B5A">
        <w:rPr>
          <w:sz w:val="24"/>
          <w:szCs w:val="24"/>
        </w:rPr>
        <w:t>D</w:t>
      </w:r>
      <w:r>
        <w:rPr>
          <w:sz w:val="24"/>
          <w:szCs w:val="24"/>
        </w:rPr>
        <w:t>.</w:t>
      </w:r>
      <w:r w:rsidRPr="008A2B5A">
        <w:rPr>
          <w:sz w:val="24"/>
          <w:szCs w:val="24"/>
        </w:rPr>
        <w:t xml:space="preserve"> Caleidoscopio collabora con</w:t>
      </w:r>
      <w:r>
        <w:rPr>
          <w:sz w:val="24"/>
          <w:szCs w:val="24"/>
        </w:rPr>
        <w:t xml:space="preserve"> Istituzioni Scolastiche allo sviluppo di progetti formativi in collaborazione con Enti Locali e varie Agenzie Educative</w:t>
      </w:r>
      <w:r w:rsidRPr="008A2B5A">
        <w:rPr>
          <w:sz w:val="24"/>
          <w:szCs w:val="24"/>
        </w:rPr>
        <w:t xml:space="preserve"> proponendo attività di qualità e di supporto al PTOF</w:t>
      </w:r>
      <w:r>
        <w:rPr>
          <w:sz w:val="24"/>
          <w:szCs w:val="24"/>
        </w:rPr>
        <w:t>.</w:t>
      </w:r>
    </w:p>
    <w:p w:rsidR="001A31F5" w:rsidRPr="008A2B5A" w:rsidRDefault="001A31F5" w:rsidP="001A31F5">
      <w:pPr>
        <w:pStyle w:val="Corpodeltesto2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8A2B5A">
        <w:rPr>
          <w:sz w:val="24"/>
          <w:szCs w:val="24"/>
        </w:rPr>
        <w:t>Supporto alle famiglie ed in particolare a famiglie numerose, con all’interno situazioni di diversa abilità o disagio socio culturale</w:t>
      </w:r>
    </w:p>
    <w:p w:rsidR="001A31F5" w:rsidRPr="008A2B5A" w:rsidRDefault="001A31F5" w:rsidP="001A31F5">
      <w:pPr>
        <w:pStyle w:val="Corpodeltesto2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8A2B5A">
        <w:rPr>
          <w:sz w:val="24"/>
          <w:szCs w:val="24"/>
        </w:rPr>
        <w:t>Didattica laboratoriale e creativa</w:t>
      </w:r>
    </w:p>
    <w:p w:rsidR="001A31F5" w:rsidRPr="008A2B5A" w:rsidRDefault="001A31F5" w:rsidP="001A31F5">
      <w:pPr>
        <w:pStyle w:val="Corpodeltesto2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8A2B5A">
        <w:rPr>
          <w:sz w:val="24"/>
          <w:szCs w:val="24"/>
        </w:rPr>
        <w:t>Didattica innovativa e trasversale agli apprendimenti</w:t>
      </w:r>
    </w:p>
    <w:p w:rsidR="001A31F5" w:rsidRPr="008A2B5A" w:rsidRDefault="001A31F5" w:rsidP="001A31F5">
      <w:pPr>
        <w:pStyle w:val="Corpodeltesto2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8A2B5A">
        <w:rPr>
          <w:sz w:val="24"/>
          <w:szCs w:val="24"/>
        </w:rPr>
        <w:t>Attività motorie ed inclusive</w:t>
      </w:r>
    </w:p>
    <w:p w:rsidR="001A31F5" w:rsidRPr="008A2B5A" w:rsidRDefault="001A31F5" w:rsidP="001A31F5">
      <w:pPr>
        <w:pStyle w:val="Corpodeltesto2"/>
        <w:spacing w:line="276" w:lineRule="auto"/>
        <w:ind w:left="720"/>
        <w:rPr>
          <w:sz w:val="24"/>
          <w:szCs w:val="24"/>
        </w:rPr>
      </w:pPr>
    </w:p>
    <w:p w:rsidR="001A31F5" w:rsidRDefault="001A31F5" w:rsidP="001A31F5">
      <w:pPr>
        <w:pStyle w:val="Corpodeltesto2"/>
        <w:spacing w:line="276" w:lineRule="auto"/>
        <w:rPr>
          <w:b/>
          <w:i/>
          <w:sz w:val="24"/>
          <w:szCs w:val="24"/>
        </w:rPr>
      </w:pPr>
      <w:r w:rsidRPr="008A2B5A">
        <w:rPr>
          <w:sz w:val="24"/>
          <w:szCs w:val="24"/>
        </w:rPr>
        <w:t xml:space="preserve"> Anche quest’anno intende proseguire il lavoro iniziato durante i precedent</w:t>
      </w:r>
      <w:r>
        <w:rPr>
          <w:sz w:val="24"/>
          <w:szCs w:val="24"/>
        </w:rPr>
        <w:t>i</w:t>
      </w:r>
      <w:r w:rsidRPr="008A2B5A">
        <w:rPr>
          <w:sz w:val="24"/>
          <w:szCs w:val="24"/>
        </w:rPr>
        <w:t xml:space="preserve"> ann</w:t>
      </w:r>
      <w:r>
        <w:rPr>
          <w:sz w:val="24"/>
          <w:szCs w:val="24"/>
        </w:rPr>
        <w:t>i</w:t>
      </w:r>
      <w:r w:rsidRPr="008A2B5A">
        <w:rPr>
          <w:sz w:val="24"/>
          <w:szCs w:val="24"/>
        </w:rPr>
        <w:t xml:space="preserve"> scolastic</w:t>
      </w:r>
      <w:r>
        <w:rPr>
          <w:sz w:val="24"/>
          <w:szCs w:val="24"/>
        </w:rPr>
        <w:t>i</w:t>
      </w:r>
      <w:r w:rsidRPr="008A2B5A">
        <w:rPr>
          <w:sz w:val="24"/>
          <w:szCs w:val="24"/>
        </w:rPr>
        <w:t xml:space="preserve"> ed attuare </w:t>
      </w:r>
      <w:r w:rsidRPr="008A2B5A">
        <w:rPr>
          <w:b/>
          <w:i/>
          <w:sz w:val="24"/>
          <w:szCs w:val="24"/>
        </w:rPr>
        <w:t>momenti laboratoriali e di educazione alla partecipazione e di educazione alla sostenibilità.</w:t>
      </w:r>
      <w:r>
        <w:rPr>
          <w:b/>
          <w:i/>
          <w:sz w:val="24"/>
          <w:szCs w:val="24"/>
        </w:rPr>
        <w:t xml:space="preserve"> </w:t>
      </w:r>
    </w:p>
    <w:p w:rsidR="001A31F5" w:rsidRPr="0018739D" w:rsidRDefault="001A31F5" w:rsidP="001A31F5">
      <w:pPr>
        <w:pStyle w:val="Corpodeltesto2"/>
        <w:spacing w:line="276" w:lineRule="auto"/>
        <w:rPr>
          <w:b/>
          <w:sz w:val="24"/>
          <w:szCs w:val="24"/>
        </w:rPr>
      </w:pPr>
      <w:r w:rsidRPr="005168D0">
        <w:rPr>
          <w:b/>
          <w:sz w:val="24"/>
          <w:szCs w:val="24"/>
        </w:rPr>
        <w:t>Si cercherà di supportare</w:t>
      </w:r>
      <w:r w:rsidRPr="008A2B5A">
        <w:rPr>
          <w:b/>
          <w:sz w:val="24"/>
          <w:szCs w:val="24"/>
        </w:rPr>
        <w:t xml:space="preserve"> i bambini con diversa abilità e i bambini di recente immigrazione con percorsi individualizzati e ludico-laboratoriali, fortemente motivanti e quindi efficaci per superare i gap. </w:t>
      </w:r>
    </w:p>
    <w:p w:rsidR="001A31F5" w:rsidRPr="008A2B5A" w:rsidRDefault="001A31F5" w:rsidP="001A31F5">
      <w:pPr>
        <w:jc w:val="both"/>
      </w:pPr>
    </w:p>
    <w:p w:rsidR="001A31F5" w:rsidRPr="008A2B5A" w:rsidRDefault="001A31F5" w:rsidP="001A31F5">
      <w:pPr>
        <w:jc w:val="both"/>
      </w:pPr>
      <w:r w:rsidRPr="008A2B5A">
        <w:t>La nostra proposta è così articolata:</w:t>
      </w:r>
    </w:p>
    <w:p w:rsidR="001A31F5" w:rsidRPr="008A2B5A" w:rsidRDefault="001A31F5" w:rsidP="001A31F5">
      <w:pPr>
        <w:jc w:val="both"/>
        <w:rPr>
          <w:b/>
        </w:rPr>
      </w:pPr>
    </w:p>
    <w:p w:rsidR="001A31F5" w:rsidRPr="003806BB" w:rsidRDefault="001A31F5" w:rsidP="001A31F5">
      <w:pPr>
        <w:numPr>
          <w:ilvl w:val="0"/>
          <w:numId w:val="1"/>
        </w:numPr>
        <w:jc w:val="both"/>
        <w:rPr>
          <w:u w:val="single"/>
        </w:rPr>
      </w:pPr>
      <w:r w:rsidRPr="003806BB">
        <w:rPr>
          <w:u w:val="single"/>
        </w:rPr>
        <w:t>Periodo di svolgimento</w:t>
      </w:r>
      <w:r w:rsidRPr="008A2B5A">
        <w:t xml:space="preserve">: </w:t>
      </w:r>
      <w:r>
        <w:t>1</w:t>
      </w:r>
      <w:r w:rsidR="0026488B">
        <w:t>0</w:t>
      </w:r>
      <w:r w:rsidRPr="008A2B5A">
        <w:t xml:space="preserve"> giugno – </w:t>
      </w:r>
      <w:r>
        <w:t>2</w:t>
      </w:r>
      <w:r w:rsidR="0026488B">
        <w:t>6</w:t>
      </w:r>
      <w:r>
        <w:t xml:space="preserve"> Luglio</w:t>
      </w:r>
    </w:p>
    <w:p w:rsidR="001A31F5" w:rsidRPr="003806BB" w:rsidRDefault="001A31F5" w:rsidP="001A31F5">
      <w:pPr>
        <w:ind w:left="720"/>
        <w:jc w:val="both"/>
        <w:rPr>
          <w:u w:val="single"/>
        </w:rPr>
      </w:pPr>
    </w:p>
    <w:p w:rsidR="001A31F5" w:rsidRPr="003806BB" w:rsidRDefault="001A31F5" w:rsidP="001A31F5">
      <w:pPr>
        <w:numPr>
          <w:ilvl w:val="0"/>
          <w:numId w:val="1"/>
        </w:numPr>
        <w:ind w:left="708"/>
        <w:jc w:val="both"/>
      </w:pPr>
      <w:r w:rsidRPr="003806BB">
        <w:rPr>
          <w:u w:val="single"/>
        </w:rPr>
        <w:t>Frequenza:</w:t>
      </w:r>
      <w:r w:rsidRPr="008A2B5A">
        <w:t xml:space="preserve"> </w:t>
      </w:r>
      <w:r>
        <w:t>Si richiede frequenza preferibilmente bisettimanale</w:t>
      </w:r>
      <w:r w:rsidRPr="008A2B5A">
        <w:t xml:space="preserve"> </w:t>
      </w:r>
      <w:r>
        <w:t xml:space="preserve">con rinnovo obbligatorio nella giornata del </w:t>
      </w:r>
      <w:proofErr w:type="spellStart"/>
      <w:r>
        <w:t>venerdi</w:t>
      </w:r>
      <w:proofErr w:type="spellEnd"/>
      <w:r>
        <w:t xml:space="preserve"> per favorire</w:t>
      </w:r>
      <w:r w:rsidRPr="003806BB">
        <w:t xml:space="preserve"> una programmazione su elementi e numeri certi</w:t>
      </w:r>
      <w:r>
        <w:t>.</w:t>
      </w:r>
    </w:p>
    <w:p w:rsidR="001A31F5" w:rsidRPr="003806BB" w:rsidRDefault="001A31F5" w:rsidP="001A31F5">
      <w:pPr>
        <w:jc w:val="both"/>
      </w:pPr>
    </w:p>
    <w:p w:rsidR="001A31F5" w:rsidRPr="008A2B5A" w:rsidRDefault="001A31F5" w:rsidP="001A31F5">
      <w:pPr>
        <w:numPr>
          <w:ilvl w:val="0"/>
          <w:numId w:val="1"/>
        </w:numPr>
        <w:jc w:val="both"/>
      </w:pPr>
      <w:r w:rsidRPr="008A2B5A">
        <w:rPr>
          <w:u w:val="single"/>
        </w:rPr>
        <w:t>Orari</w:t>
      </w:r>
      <w:r w:rsidRPr="008A2B5A">
        <w:t>: 8.00-13.</w:t>
      </w:r>
      <w:r w:rsidR="00FC50D1">
        <w:t>0</w:t>
      </w:r>
      <w:r w:rsidRPr="008A2B5A">
        <w:t xml:space="preserve">0 dal </w:t>
      </w:r>
      <w:proofErr w:type="spellStart"/>
      <w:r w:rsidRPr="008A2B5A">
        <w:t>lunedi</w:t>
      </w:r>
      <w:proofErr w:type="spellEnd"/>
      <w:r w:rsidRPr="008A2B5A">
        <w:t xml:space="preserve"> al </w:t>
      </w:r>
      <w:proofErr w:type="spellStart"/>
      <w:r w:rsidRPr="008A2B5A">
        <w:t>venerdi</w:t>
      </w:r>
      <w:proofErr w:type="spellEnd"/>
    </w:p>
    <w:p w:rsidR="001A31F5" w:rsidRPr="008A2B5A" w:rsidRDefault="001A31F5" w:rsidP="001A31F5">
      <w:pPr>
        <w:pStyle w:val="Paragrafoelenco"/>
      </w:pPr>
    </w:p>
    <w:p w:rsidR="001A31F5" w:rsidRPr="008A2B5A" w:rsidRDefault="001A31F5" w:rsidP="001A31F5">
      <w:pPr>
        <w:ind w:left="1380"/>
        <w:jc w:val="both"/>
      </w:pPr>
      <w:r>
        <w:t>8.00-1</w:t>
      </w:r>
      <w:r w:rsidRPr="008A2B5A">
        <w:t xml:space="preserve">4.30 dal </w:t>
      </w:r>
      <w:proofErr w:type="spellStart"/>
      <w:r w:rsidRPr="008A2B5A">
        <w:t>lunedi</w:t>
      </w:r>
      <w:proofErr w:type="spellEnd"/>
      <w:r w:rsidRPr="008A2B5A">
        <w:t xml:space="preserve"> al </w:t>
      </w:r>
      <w:proofErr w:type="spellStart"/>
      <w:r w:rsidRPr="008A2B5A">
        <w:t>venerdi</w:t>
      </w:r>
      <w:proofErr w:type="spellEnd"/>
    </w:p>
    <w:p w:rsidR="001A31F5" w:rsidRDefault="001A31F5" w:rsidP="001A31F5">
      <w:pPr>
        <w:jc w:val="both"/>
      </w:pPr>
    </w:p>
    <w:p w:rsidR="001A31F5" w:rsidRPr="008A2B5A" w:rsidRDefault="001A31F5" w:rsidP="001A31F5">
      <w:pPr>
        <w:ind w:left="672" w:firstLine="708"/>
        <w:jc w:val="both"/>
      </w:pPr>
      <w:r w:rsidRPr="008A2B5A">
        <w:t>8.</w:t>
      </w:r>
      <w:r>
        <w:t>0</w:t>
      </w:r>
      <w:r w:rsidRPr="008A2B5A">
        <w:t>0</w:t>
      </w:r>
      <w:r>
        <w:t>-</w:t>
      </w:r>
      <w:r w:rsidRPr="008A2B5A">
        <w:t>16.30 dal lunedì al venerdì</w:t>
      </w:r>
    </w:p>
    <w:p w:rsidR="001A31F5" w:rsidRPr="008A2B5A" w:rsidRDefault="001A31F5" w:rsidP="001A31F5">
      <w:pPr>
        <w:jc w:val="both"/>
      </w:pPr>
    </w:p>
    <w:p w:rsidR="001A31F5" w:rsidRPr="008A2B5A" w:rsidRDefault="001A31F5" w:rsidP="001A31F5">
      <w:pPr>
        <w:numPr>
          <w:ilvl w:val="0"/>
          <w:numId w:val="1"/>
        </w:numPr>
        <w:jc w:val="both"/>
      </w:pPr>
      <w:r w:rsidRPr="008A2B5A">
        <w:rPr>
          <w:u w:val="single"/>
        </w:rPr>
        <w:t>Attività da proporre</w:t>
      </w:r>
      <w:r w:rsidRPr="008A2B5A">
        <w:t>: ludiche motorie e creative</w:t>
      </w:r>
    </w:p>
    <w:p w:rsidR="001A31F5" w:rsidRPr="008A2B5A" w:rsidRDefault="001A31F5" w:rsidP="001A31F5">
      <w:pPr>
        <w:jc w:val="both"/>
      </w:pPr>
    </w:p>
    <w:p w:rsidR="001A31F5" w:rsidRPr="008A2B5A" w:rsidRDefault="001A31F5" w:rsidP="001A31F5">
      <w:pPr>
        <w:numPr>
          <w:ilvl w:val="0"/>
          <w:numId w:val="1"/>
        </w:numPr>
        <w:jc w:val="both"/>
        <w:rPr>
          <w:u w:val="single"/>
        </w:rPr>
      </w:pPr>
      <w:r w:rsidRPr="008A2B5A">
        <w:rPr>
          <w:u w:val="single"/>
        </w:rPr>
        <w:t>Partecipanti</w:t>
      </w:r>
    </w:p>
    <w:p w:rsidR="001A31F5" w:rsidRPr="008A2B5A" w:rsidRDefault="001A31F5" w:rsidP="001A31F5">
      <w:pPr>
        <w:ind w:left="741"/>
        <w:jc w:val="both"/>
      </w:pPr>
      <w:r w:rsidRPr="008A2B5A">
        <w:t>Numero chiuso: massimo</w:t>
      </w:r>
      <w:r>
        <w:t xml:space="preserve"> 7</w:t>
      </w:r>
      <w:r w:rsidRPr="008A2B5A">
        <w:t>0 partecipanti</w:t>
      </w:r>
    </w:p>
    <w:p w:rsidR="001A31F5" w:rsidRDefault="001A31F5" w:rsidP="001A31F5">
      <w:pPr>
        <w:jc w:val="both"/>
      </w:pPr>
    </w:p>
    <w:p w:rsidR="00256BBB" w:rsidRPr="008A2B5A" w:rsidRDefault="00256BBB" w:rsidP="001A31F5">
      <w:pPr>
        <w:jc w:val="both"/>
      </w:pPr>
    </w:p>
    <w:p w:rsidR="001A31F5" w:rsidRPr="008A2B5A" w:rsidRDefault="001A31F5" w:rsidP="001A31F5">
      <w:pPr>
        <w:numPr>
          <w:ilvl w:val="0"/>
          <w:numId w:val="2"/>
        </w:numPr>
        <w:jc w:val="both"/>
        <w:rPr>
          <w:u w:val="single"/>
        </w:rPr>
      </w:pPr>
      <w:r w:rsidRPr="008A2B5A">
        <w:rPr>
          <w:u w:val="single"/>
        </w:rPr>
        <w:lastRenderedPageBreak/>
        <w:t xml:space="preserve">Spazi utilizzati </w:t>
      </w:r>
    </w:p>
    <w:p w:rsidR="001A31F5" w:rsidRPr="008A2B5A" w:rsidRDefault="001A31F5" w:rsidP="001A31F5">
      <w:pPr>
        <w:ind w:left="741"/>
      </w:pPr>
      <w:r w:rsidRPr="008A2B5A">
        <w:t>Strutture sportive esterne alla scuola</w:t>
      </w:r>
      <w:r>
        <w:t xml:space="preserve"> </w:t>
      </w:r>
      <w:r w:rsidRPr="008A2B5A">
        <w:t>(P</w:t>
      </w:r>
      <w:r>
        <w:t>iscina Largo La Loggia)</w:t>
      </w:r>
    </w:p>
    <w:p w:rsidR="001A31F5" w:rsidRPr="008A2B5A" w:rsidRDefault="001A31F5" w:rsidP="001A31F5">
      <w:pPr>
        <w:ind w:left="741"/>
      </w:pPr>
      <w:r w:rsidRPr="008A2B5A">
        <w:t>Aree esterne della scuola (giardin</w:t>
      </w:r>
      <w:r>
        <w:t>i</w:t>
      </w:r>
      <w:r w:rsidRPr="008A2B5A">
        <w:t>)</w:t>
      </w:r>
      <w:r>
        <w:t xml:space="preserve"> </w:t>
      </w:r>
      <w:r w:rsidRPr="008A2B5A">
        <w:t>Palestra</w:t>
      </w:r>
    </w:p>
    <w:p w:rsidR="001A31F5" w:rsidRPr="008A2B5A" w:rsidRDefault="001A31F5" w:rsidP="001A31F5">
      <w:pPr>
        <w:ind w:left="741"/>
      </w:pPr>
      <w:r w:rsidRPr="008A2B5A">
        <w:t>Aule scolastiche- aula magna</w:t>
      </w:r>
    </w:p>
    <w:p w:rsidR="001A31F5" w:rsidRPr="008A2B5A" w:rsidRDefault="001A31F5" w:rsidP="001A31F5">
      <w:pPr>
        <w:ind w:left="741"/>
      </w:pPr>
      <w:r w:rsidRPr="008A2B5A">
        <w:t>Locale adibito a mensa scolastica</w:t>
      </w:r>
    </w:p>
    <w:p w:rsidR="001A31F5" w:rsidRPr="008A2B5A" w:rsidRDefault="001A31F5" w:rsidP="001A31F5"/>
    <w:p w:rsidR="001A31F5" w:rsidRPr="008A2B5A" w:rsidRDefault="001A31F5" w:rsidP="001A31F5">
      <w:pPr>
        <w:jc w:val="both"/>
      </w:pPr>
    </w:p>
    <w:p w:rsidR="001A31F5" w:rsidRPr="008A2B5A" w:rsidRDefault="001A31F5" w:rsidP="001A31F5">
      <w:pPr>
        <w:jc w:val="both"/>
        <w:rPr>
          <w:b/>
        </w:rPr>
      </w:pPr>
      <w:r w:rsidRPr="008A2B5A">
        <w:rPr>
          <w:b/>
        </w:rPr>
        <w:t>ATTIVITA’</w:t>
      </w:r>
    </w:p>
    <w:p w:rsidR="001A31F5" w:rsidRPr="008A2B5A" w:rsidRDefault="001A31F5" w:rsidP="001A31F5">
      <w:pPr>
        <w:jc w:val="both"/>
        <w:rPr>
          <w:b/>
        </w:rPr>
      </w:pPr>
    </w:p>
    <w:p w:rsidR="001A31F5" w:rsidRPr="008A2B5A" w:rsidRDefault="001A31F5" w:rsidP="001A31F5">
      <w:pPr>
        <w:numPr>
          <w:ilvl w:val="0"/>
          <w:numId w:val="2"/>
        </w:numPr>
        <w:jc w:val="both"/>
        <w:rPr>
          <w:u w:val="single"/>
        </w:rPr>
      </w:pPr>
      <w:r w:rsidRPr="008A2B5A">
        <w:rPr>
          <w:u w:val="single"/>
        </w:rPr>
        <w:t>attività sportiva e motoria</w:t>
      </w:r>
    </w:p>
    <w:p w:rsidR="001A31F5" w:rsidRDefault="001A31F5" w:rsidP="001A31F5">
      <w:pPr>
        <w:ind w:left="741"/>
        <w:jc w:val="both"/>
      </w:pPr>
      <w:r w:rsidRPr="008A2B5A">
        <w:t xml:space="preserve">calcio-atletica-basket-volley-artistica-giochi motori </w:t>
      </w:r>
      <w:r>
        <w:t xml:space="preserve">individuali e </w:t>
      </w:r>
      <w:r w:rsidRPr="008A2B5A">
        <w:t>di gruppo</w:t>
      </w:r>
      <w:r>
        <w:t>.</w:t>
      </w:r>
    </w:p>
    <w:p w:rsidR="001A31F5" w:rsidRDefault="001A31F5" w:rsidP="001A31F5">
      <w:pPr>
        <w:ind w:left="741"/>
        <w:jc w:val="both"/>
        <w:rPr>
          <w:b/>
          <w:u w:val="single"/>
        </w:rPr>
      </w:pPr>
      <w:r>
        <w:rPr>
          <w:b/>
          <w:u w:val="single"/>
        </w:rPr>
        <w:t>2 INGRESSI SETTIMANALI IN PISCINA</w:t>
      </w:r>
    </w:p>
    <w:p w:rsidR="001A31F5" w:rsidRPr="008A2B5A" w:rsidRDefault="001A31F5" w:rsidP="001A31F5">
      <w:pPr>
        <w:jc w:val="both"/>
      </w:pPr>
    </w:p>
    <w:p w:rsidR="001A31F5" w:rsidRPr="008A2B5A" w:rsidRDefault="001A31F5" w:rsidP="001A31F5">
      <w:pPr>
        <w:jc w:val="both"/>
      </w:pPr>
    </w:p>
    <w:p w:rsidR="001A31F5" w:rsidRPr="005168D0" w:rsidRDefault="001A31F5" w:rsidP="001A31F5">
      <w:pPr>
        <w:numPr>
          <w:ilvl w:val="0"/>
          <w:numId w:val="2"/>
        </w:numPr>
        <w:jc w:val="both"/>
        <w:rPr>
          <w:u w:val="single"/>
        </w:rPr>
      </w:pPr>
      <w:r w:rsidRPr="008A2B5A">
        <w:rPr>
          <w:u w:val="single"/>
        </w:rPr>
        <w:t>attività creative</w:t>
      </w:r>
    </w:p>
    <w:p w:rsidR="001A31F5" w:rsidRPr="008A2B5A" w:rsidRDefault="001A31F5" w:rsidP="001A31F5">
      <w:pPr>
        <w:ind w:left="720"/>
        <w:jc w:val="both"/>
      </w:pPr>
      <w:r w:rsidRPr="008A2B5A">
        <w:t>attività manuali e riciclo materiali</w:t>
      </w:r>
    </w:p>
    <w:p w:rsidR="001A31F5" w:rsidRPr="008A2B5A" w:rsidRDefault="001A31F5" w:rsidP="001A31F5">
      <w:pPr>
        <w:ind w:left="720"/>
        <w:jc w:val="both"/>
      </w:pPr>
      <w:r w:rsidRPr="008A2B5A">
        <w:t>mimo e rappresentazione</w:t>
      </w:r>
    </w:p>
    <w:p w:rsidR="001A31F5" w:rsidRPr="008A2B5A" w:rsidRDefault="001A31F5" w:rsidP="001A31F5">
      <w:pPr>
        <w:ind w:left="720"/>
        <w:jc w:val="both"/>
      </w:pPr>
      <w:r w:rsidRPr="008A2B5A">
        <w:t>attività manuali e riciclo materiali</w:t>
      </w:r>
    </w:p>
    <w:p w:rsidR="001A31F5" w:rsidRPr="008A2B5A" w:rsidRDefault="001A31F5" w:rsidP="001A31F5">
      <w:pPr>
        <w:ind w:left="720"/>
        <w:jc w:val="both"/>
        <w:rPr>
          <w:u w:val="single"/>
        </w:rPr>
      </w:pPr>
    </w:p>
    <w:p w:rsidR="001A31F5" w:rsidRPr="008A2B5A" w:rsidRDefault="001A31F5" w:rsidP="001A31F5">
      <w:pPr>
        <w:numPr>
          <w:ilvl w:val="0"/>
          <w:numId w:val="2"/>
        </w:numPr>
        <w:jc w:val="both"/>
      </w:pPr>
      <w:r w:rsidRPr="008A2B5A">
        <w:rPr>
          <w:u w:val="single"/>
        </w:rPr>
        <w:t>Cura e mantenimento dei locali della scuola</w:t>
      </w:r>
      <w:r w:rsidRPr="008A2B5A">
        <w:t>.</w:t>
      </w:r>
    </w:p>
    <w:p w:rsidR="001A31F5" w:rsidRDefault="001A31F5" w:rsidP="001A31F5">
      <w:pPr>
        <w:jc w:val="both"/>
        <w:rPr>
          <w:u w:val="single"/>
        </w:rPr>
      </w:pPr>
    </w:p>
    <w:p w:rsidR="001A31F5" w:rsidRPr="008A2B5A" w:rsidRDefault="001A31F5" w:rsidP="001A31F5">
      <w:pPr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A</w:t>
      </w:r>
      <w:r w:rsidRPr="008A2B5A">
        <w:rPr>
          <w:u w:val="single"/>
        </w:rPr>
        <w:t>ttività di sensibilizzazione ai temi della salvaguardia dell’ambiente</w:t>
      </w:r>
    </w:p>
    <w:p w:rsidR="001A31F5" w:rsidRDefault="001A31F5" w:rsidP="001A31F5">
      <w:pPr>
        <w:ind w:left="720"/>
        <w:jc w:val="both"/>
      </w:pPr>
      <w:r w:rsidRPr="008A2B5A">
        <w:t>orto urbano</w:t>
      </w:r>
    </w:p>
    <w:p w:rsidR="001A31F5" w:rsidRPr="008A2B5A" w:rsidRDefault="001A31F5" w:rsidP="001A31F5">
      <w:pPr>
        <w:jc w:val="both"/>
      </w:pPr>
    </w:p>
    <w:p w:rsidR="001A31F5" w:rsidRPr="005F0EF8" w:rsidRDefault="001A31F5" w:rsidP="001A31F5">
      <w:pPr>
        <w:numPr>
          <w:ilvl w:val="0"/>
          <w:numId w:val="2"/>
        </w:numPr>
        <w:jc w:val="both"/>
      </w:pPr>
      <w:r w:rsidRPr="005F0EF8">
        <w:t>Giornate a tema</w:t>
      </w:r>
    </w:p>
    <w:p w:rsidR="001A31F5" w:rsidRPr="003806BB" w:rsidRDefault="001A31F5" w:rsidP="001A31F5">
      <w:pPr>
        <w:ind w:left="720"/>
        <w:jc w:val="both"/>
        <w:rPr>
          <w:b/>
          <w:color w:val="13A950"/>
        </w:rPr>
      </w:pPr>
      <w:r w:rsidRPr="005F0EF8">
        <w:t>Saranno coinvolte organizzazioni esterne alla nostra società che proporranno giornate a tema: giocoleria e magia.</w:t>
      </w:r>
    </w:p>
    <w:p w:rsidR="001A31F5" w:rsidRDefault="001A31F5" w:rsidP="001A31F5">
      <w:pPr>
        <w:rPr>
          <w:b/>
        </w:rPr>
      </w:pPr>
      <w:r w:rsidRPr="005F0EF8">
        <w:tab/>
      </w:r>
      <w:r w:rsidRPr="005F0EF8">
        <w:tab/>
      </w:r>
      <w:r w:rsidRPr="005F0EF8">
        <w:tab/>
      </w:r>
      <w:r w:rsidRPr="005F0EF8">
        <w:tab/>
      </w:r>
      <w:r w:rsidRPr="005F0EF8">
        <w:tab/>
      </w:r>
    </w:p>
    <w:p w:rsidR="001A31F5" w:rsidRDefault="001A31F5" w:rsidP="001A31F5">
      <w:pPr>
        <w:ind w:left="2832" w:firstLine="708"/>
        <w:rPr>
          <w:b/>
        </w:rPr>
      </w:pPr>
      <w:r w:rsidRPr="00FB0484">
        <w:rPr>
          <w:b/>
        </w:rPr>
        <w:t>RICICLO CREATIVO</w:t>
      </w:r>
    </w:p>
    <w:p w:rsidR="001A31F5" w:rsidRPr="00FB0484" w:rsidRDefault="001A31F5" w:rsidP="001A31F5">
      <w:pPr>
        <w:rPr>
          <w:b/>
        </w:rPr>
      </w:pPr>
    </w:p>
    <w:p w:rsidR="001A31F5" w:rsidRDefault="001A31F5" w:rsidP="001A31F5">
      <w:pPr>
        <w:rPr>
          <w:b/>
          <w:i/>
        </w:rPr>
      </w:pPr>
      <w:r w:rsidRPr="008A2B5A">
        <w:rPr>
          <w:b/>
          <w:i/>
        </w:rPr>
        <w:t>Laboratorio di scultura di educazione alla sostenibilità ambientale con attività di riuso e riciclo dei materiali.</w:t>
      </w:r>
    </w:p>
    <w:p w:rsidR="001A31F5" w:rsidRPr="008A2B5A" w:rsidRDefault="001A31F5" w:rsidP="001A31F5">
      <w:pPr>
        <w:rPr>
          <w:b/>
          <w:i/>
        </w:rPr>
      </w:pPr>
    </w:p>
    <w:p w:rsidR="001A31F5" w:rsidRPr="008A2B5A" w:rsidRDefault="001A31F5" w:rsidP="001A31F5">
      <w:r w:rsidRPr="008A2B5A">
        <w:t>Si proseguirà nel praticare l’Educazione alla Cittadinanza Attiva attraverso un laboratorio creativo di scultura con materiali di scarto per far comprendere ai bambini il valore del recupero e riuso di materiali ritenuti inutili per far sorgere spontaneamente in loro l’abitudine di combattere gli sprechi. Questo gioco farà nascere silenziosamente la coscienza civica e la consapevolezza che nei piccoli atti quotidiani consiste il vero rispetto per l’ambiente e lo smaltimento equo dei rifiuti. Attraverso la manipolazione e l’assemblaggio libero di materiali i bambini impareranno a giocare con l’arte crescendo in modo eco-responsabile.</w:t>
      </w:r>
    </w:p>
    <w:p w:rsidR="001A31F5" w:rsidRPr="008A2B5A" w:rsidRDefault="001A31F5" w:rsidP="001A31F5">
      <w:pPr>
        <w:jc w:val="both"/>
      </w:pPr>
      <w:r w:rsidRPr="008A2B5A">
        <w:t>I momenti laboratoriali saranno preceduti da momenti di informazione partecipata attraverso la sollecitazione tramite immagini o filmati. Differenziare i rifiuti diventerà una cosa semplice e sentita come necessaria.</w:t>
      </w:r>
    </w:p>
    <w:p w:rsidR="001A31F5" w:rsidRPr="008A2B5A" w:rsidRDefault="001A31F5" w:rsidP="001A31F5">
      <w:pPr>
        <w:jc w:val="both"/>
        <w:rPr>
          <w:b/>
        </w:rPr>
      </w:pPr>
      <w:r w:rsidRPr="008A2B5A">
        <w:rPr>
          <w:b/>
        </w:rPr>
        <w:t xml:space="preserve">Azioni: </w:t>
      </w:r>
    </w:p>
    <w:p w:rsidR="001A31F5" w:rsidRPr="008A2B5A" w:rsidRDefault="001A31F5" w:rsidP="001A31F5">
      <w:pPr>
        <w:numPr>
          <w:ilvl w:val="0"/>
          <w:numId w:val="7"/>
        </w:numPr>
        <w:spacing w:line="276" w:lineRule="auto"/>
        <w:jc w:val="both"/>
      </w:pPr>
      <w:r w:rsidRPr="008A2B5A">
        <w:t xml:space="preserve">Sviluppare una sana coscienza ambientale esprimendo e sviluppando la propria creatività </w:t>
      </w:r>
    </w:p>
    <w:p w:rsidR="001A31F5" w:rsidRPr="008A2B5A" w:rsidRDefault="001A31F5" w:rsidP="001A31F5">
      <w:pPr>
        <w:numPr>
          <w:ilvl w:val="0"/>
          <w:numId w:val="6"/>
        </w:numPr>
        <w:spacing w:line="276" w:lineRule="auto"/>
        <w:jc w:val="both"/>
      </w:pPr>
      <w:r w:rsidRPr="008A2B5A">
        <w:t>Sperimentare il collage polimaterico per assemblare i materiali</w:t>
      </w:r>
    </w:p>
    <w:p w:rsidR="001A31F5" w:rsidRDefault="001A31F5" w:rsidP="001A31F5">
      <w:pPr>
        <w:numPr>
          <w:ilvl w:val="0"/>
          <w:numId w:val="6"/>
        </w:numPr>
        <w:spacing w:line="276" w:lineRule="auto"/>
        <w:jc w:val="both"/>
      </w:pPr>
      <w:r w:rsidRPr="008A2B5A">
        <w:t>Conoscere e manipolare materiali vari e dare loro nuova forma e colore rimodellandoli</w:t>
      </w:r>
    </w:p>
    <w:p w:rsidR="001A31F5" w:rsidRPr="008A2B5A" w:rsidRDefault="001A31F5" w:rsidP="001A31F5">
      <w:pPr>
        <w:ind w:left="720"/>
        <w:jc w:val="both"/>
      </w:pPr>
    </w:p>
    <w:p w:rsidR="001A31F5" w:rsidRDefault="001A31F5" w:rsidP="001A31F5">
      <w:pPr>
        <w:jc w:val="center"/>
      </w:pPr>
    </w:p>
    <w:p w:rsidR="001A31F5" w:rsidRDefault="001A31F5" w:rsidP="001A31F5">
      <w:pPr>
        <w:jc w:val="center"/>
      </w:pPr>
    </w:p>
    <w:p w:rsidR="001A31F5" w:rsidRDefault="001A31F5" w:rsidP="001A31F5">
      <w:pPr>
        <w:jc w:val="center"/>
      </w:pPr>
    </w:p>
    <w:p w:rsidR="00644FAD" w:rsidRDefault="00644FAD" w:rsidP="001A31F5">
      <w:pPr>
        <w:jc w:val="center"/>
      </w:pPr>
    </w:p>
    <w:p w:rsidR="00644FAD" w:rsidRDefault="00644FAD" w:rsidP="001A31F5">
      <w:pPr>
        <w:jc w:val="center"/>
      </w:pPr>
    </w:p>
    <w:p w:rsidR="001A31F5" w:rsidRPr="008A2B5A" w:rsidRDefault="001A31F5" w:rsidP="001A31F5">
      <w:pPr>
        <w:jc w:val="center"/>
      </w:pPr>
      <w:r w:rsidRPr="008A2B5A">
        <w:t>RECUPERO E RIUTILIZZO DI SPAZI SCOLASTCI</w:t>
      </w:r>
    </w:p>
    <w:p w:rsidR="001A31F5" w:rsidRPr="008A2B5A" w:rsidRDefault="001A31F5" w:rsidP="001A31F5">
      <w:pPr>
        <w:jc w:val="both"/>
      </w:pPr>
    </w:p>
    <w:p w:rsidR="001A31F5" w:rsidRPr="008A2B5A" w:rsidRDefault="001A31F5" w:rsidP="001A31F5">
      <w:pPr>
        <w:numPr>
          <w:ilvl w:val="0"/>
          <w:numId w:val="5"/>
        </w:numPr>
        <w:spacing w:line="276" w:lineRule="auto"/>
        <w:jc w:val="both"/>
        <w:rPr>
          <w:b/>
          <w:i/>
        </w:rPr>
      </w:pPr>
      <w:r w:rsidRPr="008A2B5A">
        <w:rPr>
          <w:b/>
          <w:i/>
        </w:rPr>
        <w:t xml:space="preserve">Recupero e riutilizzo di uno spazio laboratorio ed aula museale permanente destinata ai laboratori di riciclo creativo e scientifico. </w:t>
      </w:r>
    </w:p>
    <w:p w:rsidR="001A31F5" w:rsidRPr="008A2B5A" w:rsidRDefault="001A31F5" w:rsidP="001A31F5">
      <w:pPr>
        <w:jc w:val="both"/>
      </w:pPr>
      <w:r w:rsidRPr="008A2B5A">
        <w:t>L’obiettivo è di coinvolgere i ba</w:t>
      </w:r>
      <w:r>
        <w:t>mbini in una riflessione sulla p</w:t>
      </w:r>
      <w:r w:rsidRPr="008A2B5A">
        <w:t xml:space="preserve">artecipazione cittadina e di renderli protagonisti di un progetto di recupero di uno spazio che sarà da loro utilizzato come luogo per il laboratorio di </w:t>
      </w:r>
      <w:proofErr w:type="spellStart"/>
      <w:r w:rsidRPr="008A2B5A">
        <w:t>RiciCreando</w:t>
      </w:r>
      <w:proofErr w:type="spellEnd"/>
      <w:r w:rsidRPr="008A2B5A">
        <w:t xml:space="preserve"> e percorsi scientifici legati al riciclo e al riuso.</w:t>
      </w:r>
    </w:p>
    <w:p w:rsidR="001A31F5" w:rsidRPr="008A2B5A" w:rsidRDefault="001A31F5" w:rsidP="001A31F5">
      <w:pPr>
        <w:jc w:val="both"/>
      </w:pPr>
      <w:r w:rsidRPr="008A2B5A">
        <w:t>Sarà allestito ed ottimizzato un’aula che la scuola vorrà mettere a disposizione per trasformarla in un laboratorio manipolativo polifunzionale dai bambini durante il centro estivo dello scorso anno. Il progetto prevede che i bambini progettino e razionalizzino il laboratorio.</w:t>
      </w:r>
    </w:p>
    <w:p w:rsidR="001A31F5" w:rsidRPr="008A2B5A" w:rsidRDefault="001A31F5" w:rsidP="001A31F5">
      <w:pPr>
        <w:jc w:val="both"/>
      </w:pPr>
      <w:r w:rsidRPr="008A2B5A">
        <w:t>Azioni:</w:t>
      </w:r>
    </w:p>
    <w:p w:rsidR="001A31F5" w:rsidRPr="008A2B5A" w:rsidRDefault="001A31F5" w:rsidP="001A31F5">
      <w:pPr>
        <w:numPr>
          <w:ilvl w:val="0"/>
          <w:numId w:val="9"/>
        </w:numPr>
        <w:spacing w:line="276" w:lineRule="auto"/>
        <w:jc w:val="both"/>
      </w:pPr>
      <w:r w:rsidRPr="008A2B5A">
        <w:t xml:space="preserve">Progettare il recupero </w:t>
      </w:r>
    </w:p>
    <w:p w:rsidR="001A31F5" w:rsidRPr="008A2B5A" w:rsidRDefault="001A31F5" w:rsidP="001A31F5">
      <w:pPr>
        <w:numPr>
          <w:ilvl w:val="0"/>
          <w:numId w:val="9"/>
        </w:numPr>
        <w:spacing w:line="276" w:lineRule="auto"/>
        <w:jc w:val="both"/>
      </w:pPr>
      <w:r w:rsidRPr="008A2B5A">
        <w:t>Rendere lo spazio fruibile ed attrezzarlo</w:t>
      </w:r>
    </w:p>
    <w:p w:rsidR="001A31F5" w:rsidRPr="008A2B5A" w:rsidRDefault="001A31F5" w:rsidP="001A31F5">
      <w:pPr>
        <w:numPr>
          <w:ilvl w:val="0"/>
          <w:numId w:val="9"/>
        </w:numPr>
        <w:spacing w:line="276" w:lineRule="auto"/>
        <w:jc w:val="both"/>
      </w:pPr>
      <w:r w:rsidRPr="008A2B5A">
        <w:t>Farlo vivere con i propri elaborati</w:t>
      </w:r>
    </w:p>
    <w:p w:rsidR="001A31F5" w:rsidRPr="008A2B5A" w:rsidRDefault="001A31F5" w:rsidP="001A31F5">
      <w:pPr>
        <w:numPr>
          <w:ilvl w:val="0"/>
          <w:numId w:val="9"/>
        </w:numPr>
        <w:spacing w:line="276" w:lineRule="auto"/>
        <w:jc w:val="both"/>
      </w:pPr>
      <w:r w:rsidRPr="008A2B5A">
        <w:t>Far nascere senso di appartenenza collaborando per uno scopo</w:t>
      </w:r>
    </w:p>
    <w:p w:rsidR="001A31F5" w:rsidRPr="008A2B5A" w:rsidRDefault="001A31F5" w:rsidP="001A31F5">
      <w:pPr>
        <w:jc w:val="both"/>
      </w:pPr>
    </w:p>
    <w:p w:rsidR="001A31F5" w:rsidRPr="008A2B5A" w:rsidRDefault="001A31F5" w:rsidP="001A31F5">
      <w:pPr>
        <w:numPr>
          <w:ilvl w:val="0"/>
          <w:numId w:val="5"/>
        </w:numPr>
        <w:spacing w:line="276" w:lineRule="auto"/>
        <w:jc w:val="both"/>
        <w:rPr>
          <w:b/>
          <w:i/>
        </w:rPr>
      </w:pPr>
      <w:proofErr w:type="spellStart"/>
      <w:r w:rsidRPr="008A2B5A">
        <w:rPr>
          <w:b/>
          <w:i/>
        </w:rPr>
        <w:t>RiOrto</w:t>
      </w:r>
      <w:proofErr w:type="spellEnd"/>
      <w:r w:rsidRPr="008A2B5A">
        <w:rPr>
          <w:b/>
          <w:i/>
        </w:rPr>
        <w:t>: recupero e riutilizzo di uno spazio del giardino scolastico in disuso</w:t>
      </w:r>
    </w:p>
    <w:p w:rsidR="001A31F5" w:rsidRPr="008A2B5A" w:rsidRDefault="001A31F5" w:rsidP="001A31F5">
      <w:pPr>
        <w:jc w:val="both"/>
      </w:pPr>
      <w:r w:rsidRPr="008A2B5A">
        <w:t xml:space="preserve">Lo scorso anno durante il centro estivo è iniziato ad opera dei bambini il recupero di un angolo del giardino scolastico che hanno trasformato in un piccolo Orto biologico. Negli anni precedenti i bambini hanno già sperimentato cosa significa un orto urbano e come possa essere trasformato un luogo incolto in un luogo dove nasce la vita. Anche quest’ anno permetterà loro di sperimentare l’arte e le scienze. </w:t>
      </w:r>
    </w:p>
    <w:p w:rsidR="001A31F5" w:rsidRPr="008A2B5A" w:rsidRDefault="001A31F5" w:rsidP="001A31F5">
      <w:pPr>
        <w:jc w:val="both"/>
        <w:rPr>
          <w:b/>
        </w:rPr>
      </w:pPr>
      <w:r w:rsidRPr="008A2B5A">
        <w:rPr>
          <w:b/>
        </w:rPr>
        <w:t xml:space="preserve">Azioni: </w:t>
      </w:r>
    </w:p>
    <w:p w:rsidR="001A31F5" w:rsidRPr="008A2B5A" w:rsidRDefault="001A31F5" w:rsidP="001A31F5">
      <w:pPr>
        <w:numPr>
          <w:ilvl w:val="0"/>
          <w:numId w:val="8"/>
        </w:numPr>
        <w:spacing w:line="276" w:lineRule="auto"/>
        <w:jc w:val="both"/>
      </w:pPr>
      <w:r w:rsidRPr="008A2B5A">
        <w:t>Imparare a gestire un orto urbano recuperando uno spazio cittadino/scolastico</w:t>
      </w:r>
    </w:p>
    <w:p w:rsidR="001A31F5" w:rsidRPr="008A2B5A" w:rsidRDefault="001A31F5" w:rsidP="001A31F5">
      <w:pPr>
        <w:numPr>
          <w:ilvl w:val="0"/>
          <w:numId w:val="8"/>
        </w:numPr>
        <w:spacing w:line="276" w:lineRule="auto"/>
        <w:jc w:val="both"/>
      </w:pPr>
      <w:r w:rsidRPr="008A2B5A">
        <w:t xml:space="preserve">Imparare il valore del cibo per evitarne lo spreco: sostenibilità </w:t>
      </w:r>
    </w:p>
    <w:p w:rsidR="001A31F5" w:rsidRPr="008A2B5A" w:rsidRDefault="001A31F5" w:rsidP="001A31F5">
      <w:pPr>
        <w:numPr>
          <w:ilvl w:val="0"/>
          <w:numId w:val="8"/>
        </w:numPr>
        <w:spacing w:line="276" w:lineRule="auto"/>
        <w:jc w:val="both"/>
      </w:pPr>
      <w:r w:rsidRPr="008A2B5A">
        <w:t>Educazione alla salute e al rispetto della natura: sana alimentazione</w:t>
      </w:r>
    </w:p>
    <w:p w:rsidR="001A31F5" w:rsidRDefault="001A31F5" w:rsidP="001A31F5">
      <w:pPr>
        <w:jc w:val="both"/>
        <w:rPr>
          <w:b/>
        </w:rPr>
      </w:pPr>
    </w:p>
    <w:p w:rsidR="001A31F5" w:rsidRPr="008A2B5A" w:rsidRDefault="001A31F5" w:rsidP="001A31F5">
      <w:pPr>
        <w:jc w:val="both"/>
        <w:rPr>
          <w:b/>
        </w:rPr>
      </w:pPr>
      <w:r w:rsidRPr="008A2B5A">
        <w:rPr>
          <w:b/>
        </w:rPr>
        <w:t>MONITORAGGIO</w:t>
      </w:r>
    </w:p>
    <w:p w:rsidR="001A31F5" w:rsidRDefault="001A31F5" w:rsidP="001A31F5">
      <w:pPr>
        <w:jc w:val="both"/>
      </w:pPr>
    </w:p>
    <w:p w:rsidR="001A31F5" w:rsidRPr="008A2B5A" w:rsidRDefault="001A31F5" w:rsidP="001A31F5">
      <w:pPr>
        <w:jc w:val="both"/>
      </w:pPr>
      <w:r>
        <w:t>Ogni tre settimane</w:t>
      </w:r>
      <w:r w:rsidRPr="008A2B5A">
        <w:t xml:space="preserve"> verranno proposti ai genitori e ai bambini dei questionari di gradimento. I dati saranno raccolti e allegati</w:t>
      </w:r>
      <w:r>
        <w:t xml:space="preserve"> alla rendicontazione economica </w:t>
      </w:r>
      <w:r w:rsidRPr="008A2B5A">
        <w:t>di fine progetto.</w:t>
      </w:r>
    </w:p>
    <w:p w:rsidR="001A31F5" w:rsidRPr="008A2B5A" w:rsidRDefault="001A31F5" w:rsidP="001A31F5">
      <w:pPr>
        <w:jc w:val="both"/>
      </w:pPr>
    </w:p>
    <w:p w:rsidR="001A31F5" w:rsidRPr="008A2B5A" w:rsidRDefault="001A31F5" w:rsidP="001A31F5">
      <w:pPr>
        <w:jc w:val="both"/>
      </w:pPr>
    </w:p>
    <w:p w:rsidR="001A31F5" w:rsidRPr="008A2B5A" w:rsidRDefault="001A31F5" w:rsidP="001A31F5">
      <w:pPr>
        <w:jc w:val="both"/>
        <w:rPr>
          <w:b/>
        </w:rPr>
      </w:pPr>
      <w:r w:rsidRPr="008A2B5A">
        <w:rPr>
          <w:b/>
        </w:rPr>
        <w:t>PERSONALE</w:t>
      </w:r>
    </w:p>
    <w:p w:rsidR="001A31F5" w:rsidRPr="008A2B5A" w:rsidRDefault="001A31F5" w:rsidP="001A31F5">
      <w:pPr>
        <w:jc w:val="both"/>
        <w:rPr>
          <w:b/>
        </w:rPr>
      </w:pPr>
    </w:p>
    <w:p w:rsidR="001A31F5" w:rsidRPr="008A2B5A" w:rsidRDefault="001A31F5" w:rsidP="001A31F5">
      <w:pPr>
        <w:numPr>
          <w:ilvl w:val="0"/>
          <w:numId w:val="2"/>
        </w:numPr>
        <w:jc w:val="both"/>
        <w:rPr>
          <w:u w:val="single"/>
        </w:rPr>
      </w:pPr>
      <w:r w:rsidRPr="008A2B5A">
        <w:rPr>
          <w:u w:val="single"/>
        </w:rPr>
        <w:t>Personale impiegato</w:t>
      </w:r>
    </w:p>
    <w:p w:rsidR="001A31F5" w:rsidRPr="008A2B5A" w:rsidRDefault="001A31F5" w:rsidP="001A31F5">
      <w:pPr>
        <w:ind w:left="741"/>
        <w:jc w:val="both"/>
      </w:pPr>
      <w:r w:rsidRPr="008A2B5A">
        <w:t xml:space="preserve">Operatori di provata esperienza e con qualifiche attinenti </w:t>
      </w:r>
      <w:proofErr w:type="gramStart"/>
      <w:r w:rsidRPr="008A2B5A">
        <w:t>le</w:t>
      </w:r>
      <w:proofErr w:type="gramEnd"/>
      <w:r w:rsidRPr="008A2B5A">
        <w:t xml:space="preserve"> attività proposte (diplomati ISEF/laureati IUSM – istruttori federali CONI – tecnici sportivi - assistenti all’infanzia).</w:t>
      </w:r>
    </w:p>
    <w:p w:rsidR="001A31F5" w:rsidRPr="008A2B5A" w:rsidRDefault="001A31F5" w:rsidP="001A31F5">
      <w:pPr>
        <w:ind w:left="741"/>
        <w:jc w:val="both"/>
      </w:pPr>
    </w:p>
    <w:p w:rsidR="001A31F5" w:rsidRPr="008A2B5A" w:rsidRDefault="001A31F5" w:rsidP="001A31F5">
      <w:pPr>
        <w:ind w:left="741"/>
        <w:jc w:val="both"/>
        <w:rPr>
          <w:b/>
        </w:rPr>
      </w:pPr>
      <w:r w:rsidRPr="008A2B5A">
        <w:rPr>
          <w:b/>
        </w:rPr>
        <w:t>Inserimento personale per</w:t>
      </w:r>
      <w:r>
        <w:rPr>
          <w:b/>
        </w:rPr>
        <w:t xml:space="preserve"> </w:t>
      </w:r>
      <w:r w:rsidRPr="008A2B5A">
        <w:rPr>
          <w:b/>
        </w:rPr>
        <w:t>eventual</w:t>
      </w:r>
      <w:r>
        <w:rPr>
          <w:b/>
        </w:rPr>
        <w:t xml:space="preserve">i </w:t>
      </w:r>
      <w:r w:rsidRPr="008A2B5A">
        <w:rPr>
          <w:b/>
        </w:rPr>
        <w:t>presenze</w:t>
      </w:r>
      <w:r>
        <w:rPr>
          <w:b/>
        </w:rPr>
        <w:t xml:space="preserve"> di bambini</w:t>
      </w:r>
      <w:r w:rsidRPr="008A2B5A">
        <w:rPr>
          <w:b/>
        </w:rPr>
        <w:t xml:space="preserve"> con disabilità 1/1 come già avvenuto in passato</w:t>
      </w:r>
    </w:p>
    <w:p w:rsidR="001A31F5" w:rsidRPr="008A2B5A" w:rsidRDefault="001A31F5" w:rsidP="001A31F5">
      <w:pPr>
        <w:ind w:left="741"/>
        <w:jc w:val="both"/>
      </w:pPr>
    </w:p>
    <w:p w:rsidR="001A31F5" w:rsidRPr="008A2B5A" w:rsidRDefault="001A31F5" w:rsidP="001A31F5">
      <w:pPr>
        <w:numPr>
          <w:ilvl w:val="0"/>
          <w:numId w:val="2"/>
        </w:numPr>
        <w:jc w:val="both"/>
        <w:rPr>
          <w:u w:val="single"/>
        </w:rPr>
      </w:pPr>
      <w:r w:rsidRPr="008A2B5A">
        <w:rPr>
          <w:u w:val="single"/>
        </w:rPr>
        <w:t>Collaborazioni esterne</w:t>
      </w:r>
    </w:p>
    <w:p w:rsidR="001A31F5" w:rsidRDefault="001A31F5" w:rsidP="001A31F5">
      <w:pPr>
        <w:ind w:left="741"/>
        <w:jc w:val="both"/>
      </w:pPr>
      <w:r w:rsidRPr="008A2B5A">
        <w:t xml:space="preserve">Operatori qualificati e specializzati (giocolieri, maghi, attori, </w:t>
      </w:r>
      <w:proofErr w:type="spellStart"/>
      <w:r w:rsidRPr="008A2B5A">
        <w:t>etc</w:t>
      </w:r>
      <w:proofErr w:type="spellEnd"/>
      <w:r w:rsidRPr="008A2B5A">
        <w:t>)</w:t>
      </w:r>
    </w:p>
    <w:p w:rsidR="001A31F5" w:rsidRDefault="001A31F5" w:rsidP="001A31F5">
      <w:pPr>
        <w:ind w:left="741"/>
        <w:jc w:val="both"/>
      </w:pPr>
    </w:p>
    <w:p w:rsidR="0026488B" w:rsidRDefault="0026488B" w:rsidP="001A31F5">
      <w:pPr>
        <w:ind w:left="741"/>
        <w:jc w:val="both"/>
      </w:pPr>
    </w:p>
    <w:p w:rsidR="0026488B" w:rsidRDefault="0026488B" w:rsidP="001A31F5">
      <w:pPr>
        <w:ind w:left="741"/>
        <w:jc w:val="both"/>
      </w:pPr>
    </w:p>
    <w:p w:rsidR="0026488B" w:rsidRDefault="0026488B" w:rsidP="001A31F5">
      <w:pPr>
        <w:ind w:left="741"/>
        <w:jc w:val="both"/>
      </w:pPr>
    </w:p>
    <w:p w:rsidR="0026488B" w:rsidRDefault="0026488B" w:rsidP="001A31F5">
      <w:pPr>
        <w:ind w:left="741"/>
        <w:jc w:val="both"/>
      </w:pPr>
    </w:p>
    <w:p w:rsidR="0026488B" w:rsidRDefault="0026488B" w:rsidP="001A31F5">
      <w:pPr>
        <w:ind w:left="741"/>
        <w:jc w:val="both"/>
      </w:pPr>
    </w:p>
    <w:p w:rsidR="001A31F5" w:rsidRDefault="001A31F5" w:rsidP="001A31F5">
      <w:pPr>
        <w:ind w:left="741"/>
        <w:jc w:val="both"/>
      </w:pPr>
    </w:p>
    <w:p w:rsidR="001A31F5" w:rsidRDefault="001A31F5" w:rsidP="001A31F5">
      <w:pPr>
        <w:ind w:left="741"/>
        <w:jc w:val="both"/>
      </w:pPr>
      <w:r>
        <w:t>RESPONSABILE LEGALE Prof Giuseppe Patti</w:t>
      </w:r>
    </w:p>
    <w:p w:rsidR="001A31F5" w:rsidRDefault="001A31F5" w:rsidP="001A31F5">
      <w:pPr>
        <w:ind w:left="741"/>
        <w:jc w:val="both"/>
      </w:pPr>
    </w:p>
    <w:p w:rsidR="001A31F5" w:rsidRDefault="001A31F5" w:rsidP="001A31F5">
      <w:pPr>
        <w:ind w:left="741"/>
        <w:jc w:val="both"/>
      </w:pPr>
      <w:r>
        <w:t>COORDI</w:t>
      </w:r>
      <w:r w:rsidR="00320592">
        <w:t>NATORE</w:t>
      </w:r>
      <w:r>
        <w:tab/>
      </w:r>
      <w:r>
        <w:tab/>
        <w:t>Prof. Damiano Rocchi</w:t>
      </w:r>
    </w:p>
    <w:p w:rsidR="001A31F5" w:rsidRDefault="001A31F5" w:rsidP="001A31F5">
      <w:pPr>
        <w:ind w:left="741"/>
        <w:jc w:val="both"/>
      </w:pPr>
    </w:p>
    <w:p w:rsidR="001A31F5" w:rsidRDefault="001A31F5" w:rsidP="001A31F5">
      <w:pPr>
        <w:ind w:firstLine="708"/>
        <w:jc w:val="both"/>
      </w:pPr>
      <w:r>
        <w:t>TECNICI</w:t>
      </w:r>
      <w:r>
        <w:tab/>
      </w:r>
      <w:r>
        <w:tab/>
      </w:r>
      <w:r>
        <w:tab/>
        <w:t xml:space="preserve">Prof. Andrea </w:t>
      </w:r>
      <w:proofErr w:type="spellStart"/>
      <w:r>
        <w:t>Lalli</w:t>
      </w:r>
      <w:proofErr w:type="spellEnd"/>
    </w:p>
    <w:p w:rsidR="00D55230" w:rsidRDefault="00D55230" w:rsidP="001A31F5">
      <w:pPr>
        <w:ind w:firstLine="708"/>
        <w:jc w:val="both"/>
      </w:pPr>
      <w:r>
        <w:t>CORDINATRICE PER LE DISABILITA’</w:t>
      </w:r>
    </w:p>
    <w:p w:rsidR="001A31F5" w:rsidRDefault="00D55230" w:rsidP="001A31F5">
      <w:pPr>
        <w:ind w:firstLine="708"/>
        <w:jc w:val="both"/>
      </w:pPr>
      <w:r>
        <w:tab/>
      </w:r>
      <w:r>
        <w:tab/>
      </w:r>
      <w:r>
        <w:tab/>
      </w:r>
      <w:r>
        <w:tab/>
        <w:t xml:space="preserve">Prof. Martina </w:t>
      </w:r>
      <w:proofErr w:type="spellStart"/>
      <w:r>
        <w:t>Pansini</w:t>
      </w:r>
      <w:proofErr w:type="spellEnd"/>
    </w:p>
    <w:p w:rsidR="001A31F5" w:rsidRDefault="001A31F5" w:rsidP="001A31F5">
      <w:pPr>
        <w:ind w:firstLine="708"/>
        <w:jc w:val="both"/>
      </w:pPr>
    </w:p>
    <w:p w:rsidR="001A31F5" w:rsidRDefault="001A31F5" w:rsidP="001A31F5">
      <w:pPr>
        <w:ind w:firstLine="708"/>
        <w:jc w:val="both"/>
      </w:pPr>
      <w:r>
        <w:t>ASSISTENTI</w:t>
      </w:r>
      <w:r>
        <w:tab/>
      </w:r>
      <w:r>
        <w:tab/>
      </w:r>
      <w:r>
        <w:tab/>
        <w:t>Martina Marcolin</w:t>
      </w:r>
    </w:p>
    <w:p w:rsidR="001A31F5" w:rsidRDefault="001A31F5" w:rsidP="001A31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26488B">
        <w:t>Edoardo Di Cola</w:t>
      </w:r>
    </w:p>
    <w:p w:rsidR="001A31F5" w:rsidRDefault="001A31F5" w:rsidP="001A31F5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Camilla </w:t>
      </w:r>
      <w:proofErr w:type="spellStart"/>
      <w:r>
        <w:t>Bongini</w:t>
      </w:r>
      <w:proofErr w:type="spellEnd"/>
    </w:p>
    <w:p w:rsidR="001A31F5" w:rsidRDefault="001A31F5" w:rsidP="001A31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26488B">
        <w:t>Veronica Mariani</w:t>
      </w:r>
    </w:p>
    <w:p w:rsidR="001A31F5" w:rsidRDefault="0026488B" w:rsidP="00D55230">
      <w:pPr>
        <w:ind w:left="2832" w:firstLine="708"/>
        <w:jc w:val="both"/>
      </w:pPr>
      <w:r>
        <w:t>Francesca Militello</w:t>
      </w:r>
      <w:bookmarkStart w:id="0" w:name="_GoBack"/>
      <w:bookmarkEnd w:id="0"/>
      <w:r w:rsidR="001A31F5">
        <w:tab/>
      </w:r>
      <w:r w:rsidR="001A31F5">
        <w:tab/>
      </w:r>
      <w:r w:rsidR="001A31F5">
        <w:tab/>
      </w:r>
      <w:r w:rsidR="001A31F5">
        <w:tab/>
      </w:r>
      <w:r w:rsidR="001A31F5">
        <w:tab/>
      </w:r>
    </w:p>
    <w:p w:rsidR="001A31F5" w:rsidRDefault="001A31F5" w:rsidP="001A31F5">
      <w:pPr>
        <w:jc w:val="both"/>
      </w:pPr>
    </w:p>
    <w:p w:rsidR="001A31F5" w:rsidRPr="00872E81" w:rsidRDefault="001A31F5" w:rsidP="001A31F5">
      <w:pPr>
        <w:jc w:val="both"/>
        <w:rPr>
          <w:b/>
          <w:u w:val="single"/>
        </w:rPr>
      </w:pPr>
      <w:r w:rsidRPr="00872E81">
        <w:rPr>
          <w:b/>
          <w:u w:val="single"/>
        </w:rPr>
        <w:t>L’S</w:t>
      </w:r>
      <w:r>
        <w:rPr>
          <w:b/>
          <w:u w:val="single"/>
        </w:rPr>
        <w:t>.</w:t>
      </w:r>
      <w:r w:rsidRPr="00872E81">
        <w:rPr>
          <w:b/>
          <w:u w:val="single"/>
        </w:rPr>
        <w:t>S</w:t>
      </w:r>
      <w:r>
        <w:rPr>
          <w:b/>
          <w:u w:val="single"/>
        </w:rPr>
        <w:t>.</w:t>
      </w:r>
      <w:r w:rsidRPr="00872E81">
        <w:rPr>
          <w:b/>
          <w:u w:val="single"/>
        </w:rPr>
        <w:t>D</w:t>
      </w:r>
      <w:r>
        <w:rPr>
          <w:b/>
          <w:u w:val="single"/>
        </w:rPr>
        <w:t>.</w:t>
      </w:r>
      <w:r w:rsidRPr="00872E81">
        <w:rPr>
          <w:b/>
          <w:u w:val="single"/>
        </w:rPr>
        <w:t xml:space="preserve"> CALEIDOSCOPIO SI RISERVA DI INSERIRE ALTRE FIGURE PROFESSIONALI DI COMPROVATA ESPERIENZA QUALORA NECESSARIO ALLA PIENA REALIZZAZIONE DEL</w:t>
      </w:r>
      <w:r>
        <w:rPr>
          <w:b/>
          <w:u w:val="single"/>
        </w:rPr>
        <w:t xml:space="preserve"> </w:t>
      </w:r>
      <w:r w:rsidRPr="00872E81">
        <w:rPr>
          <w:b/>
          <w:u w:val="single"/>
        </w:rPr>
        <w:t>PROGETTO</w:t>
      </w:r>
    </w:p>
    <w:p w:rsidR="001A31F5" w:rsidRPr="008A2B5A" w:rsidRDefault="001A31F5" w:rsidP="001A31F5">
      <w:pPr>
        <w:ind w:left="2865" w:firstLine="675"/>
        <w:jc w:val="both"/>
      </w:pPr>
    </w:p>
    <w:p w:rsidR="001A31F5" w:rsidRPr="008A2B5A" w:rsidRDefault="001A31F5" w:rsidP="001A31F5">
      <w:pPr>
        <w:jc w:val="both"/>
        <w:rPr>
          <w:b/>
        </w:rPr>
      </w:pPr>
      <w:r w:rsidRPr="008A2B5A">
        <w:rPr>
          <w:b/>
        </w:rPr>
        <w:t>SICUREZZA</w:t>
      </w:r>
    </w:p>
    <w:p w:rsidR="001A31F5" w:rsidRPr="008A2B5A" w:rsidRDefault="001A31F5" w:rsidP="001A31F5">
      <w:pPr>
        <w:jc w:val="both"/>
        <w:rPr>
          <w:b/>
          <w:i/>
          <w:u w:val="single"/>
        </w:rPr>
      </w:pPr>
    </w:p>
    <w:p w:rsidR="001A31F5" w:rsidRPr="008A2B5A" w:rsidRDefault="001A31F5" w:rsidP="001A31F5">
      <w:pPr>
        <w:numPr>
          <w:ilvl w:val="0"/>
          <w:numId w:val="2"/>
        </w:numPr>
        <w:jc w:val="both"/>
        <w:rPr>
          <w:u w:val="single"/>
        </w:rPr>
      </w:pPr>
      <w:r w:rsidRPr="008A2B5A">
        <w:rPr>
          <w:u w:val="single"/>
        </w:rPr>
        <w:t>Polizze assicurative</w:t>
      </w:r>
    </w:p>
    <w:p w:rsidR="001A31F5" w:rsidRPr="008A2B5A" w:rsidRDefault="001A31F5" w:rsidP="001A31F5">
      <w:pPr>
        <w:ind w:left="741"/>
        <w:jc w:val="both"/>
      </w:pPr>
      <w:r w:rsidRPr="008A2B5A">
        <w:t>Ogni partecipante sarà coperto da polizza assicurativa RCT ed INFORTUNIO per la quale sarà fornita copia del contratto con le specifiche relative a massimali ed eventuali franchigie.</w:t>
      </w:r>
    </w:p>
    <w:p w:rsidR="001A31F5" w:rsidRDefault="001A31F5" w:rsidP="001A31F5">
      <w:pPr>
        <w:ind w:left="741"/>
        <w:jc w:val="both"/>
      </w:pPr>
      <w:r w:rsidRPr="008A2B5A">
        <w:t>L’organizzatore è coperto da polizza RCT.</w:t>
      </w:r>
    </w:p>
    <w:p w:rsidR="001A31F5" w:rsidRPr="008A2B5A" w:rsidRDefault="001A31F5" w:rsidP="001A31F5">
      <w:pPr>
        <w:ind w:left="741"/>
        <w:jc w:val="both"/>
      </w:pPr>
    </w:p>
    <w:p w:rsidR="001A31F5" w:rsidRPr="008A2B5A" w:rsidRDefault="001A31F5" w:rsidP="001A31F5">
      <w:pPr>
        <w:numPr>
          <w:ilvl w:val="0"/>
          <w:numId w:val="2"/>
        </w:numPr>
        <w:jc w:val="both"/>
        <w:rPr>
          <w:u w:val="single"/>
        </w:rPr>
      </w:pPr>
      <w:r w:rsidRPr="008A2B5A">
        <w:rPr>
          <w:u w:val="single"/>
        </w:rPr>
        <w:t>Procedure</w:t>
      </w:r>
    </w:p>
    <w:p w:rsidR="001A31F5" w:rsidRPr="008A2B5A" w:rsidRDefault="001A31F5" w:rsidP="001A31F5">
      <w:pPr>
        <w:ind w:left="741"/>
        <w:rPr>
          <w:i/>
        </w:rPr>
      </w:pPr>
    </w:p>
    <w:p w:rsidR="001A31F5" w:rsidRPr="008A2B5A" w:rsidRDefault="001A31F5" w:rsidP="001A31F5">
      <w:pPr>
        <w:ind w:left="741"/>
      </w:pPr>
      <w:r w:rsidRPr="008A2B5A">
        <w:t>All’atto dell’iscrizione i familiari del bambino dovranno compilare un questionari</w:t>
      </w:r>
      <w:r>
        <w:t xml:space="preserve">o </w:t>
      </w:r>
      <w:r w:rsidRPr="008A2B5A">
        <w:t>informativo relativo a:</w:t>
      </w:r>
    </w:p>
    <w:p w:rsidR="001A31F5" w:rsidRPr="008A2B5A" w:rsidRDefault="001A31F5" w:rsidP="001A31F5">
      <w:pPr>
        <w:ind w:left="741"/>
      </w:pPr>
      <w:r w:rsidRPr="008A2B5A">
        <w:t>salute del bambino</w:t>
      </w:r>
    </w:p>
    <w:p w:rsidR="001A31F5" w:rsidRPr="008A2B5A" w:rsidRDefault="001A31F5" w:rsidP="001A31F5">
      <w:pPr>
        <w:ind w:left="741"/>
      </w:pPr>
      <w:r w:rsidRPr="008A2B5A">
        <w:t>malattie, allergie, intolleranze alimentari</w:t>
      </w:r>
    </w:p>
    <w:p w:rsidR="001A31F5" w:rsidRDefault="001A31F5" w:rsidP="001A31F5">
      <w:pPr>
        <w:ind w:left="741"/>
      </w:pPr>
      <w:r w:rsidRPr="008A2B5A">
        <w:t>eventuali persone non autorizzate alla riconsegna al momento dell’uscita</w:t>
      </w:r>
      <w:r>
        <w:t>.</w:t>
      </w:r>
    </w:p>
    <w:p w:rsidR="001A31F5" w:rsidRDefault="001A31F5" w:rsidP="001A31F5">
      <w:pPr>
        <w:ind w:left="741"/>
        <w:rPr>
          <w:i/>
        </w:rPr>
      </w:pPr>
    </w:p>
    <w:p w:rsidR="001A31F5" w:rsidRPr="008A2B5A" w:rsidRDefault="001A31F5" w:rsidP="001A31F5">
      <w:pPr>
        <w:ind w:left="741"/>
        <w:rPr>
          <w:i/>
        </w:rPr>
      </w:pPr>
      <w:r w:rsidRPr="008A2B5A">
        <w:rPr>
          <w:i/>
        </w:rPr>
        <w:t>Ingresso</w:t>
      </w:r>
    </w:p>
    <w:p w:rsidR="001A31F5" w:rsidRPr="008A2B5A" w:rsidRDefault="001A31F5" w:rsidP="001A31F5">
      <w:pPr>
        <w:ind w:left="741"/>
      </w:pPr>
      <w:r w:rsidRPr="008A2B5A">
        <w:t>Consegna e riconoscimento del bambino agli operatori presenti; firma del registro di entrata con specifica dell’orario; comunicazioni dell’orario di uscita e della persona che sarà presente all’uscita (eventuale delega per baby-sitter o altro parente autorizzato)</w:t>
      </w:r>
    </w:p>
    <w:p w:rsidR="001A31F5" w:rsidRDefault="001A31F5" w:rsidP="001A31F5">
      <w:pPr>
        <w:ind w:left="741"/>
        <w:rPr>
          <w:i/>
        </w:rPr>
      </w:pPr>
    </w:p>
    <w:p w:rsidR="001A31F5" w:rsidRPr="008A2B5A" w:rsidRDefault="001A31F5" w:rsidP="001A31F5">
      <w:pPr>
        <w:ind w:left="741"/>
        <w:rPr>
          <w:i/>
        </w:rPr>
      </w:pPr>
      <w:r w:rsidRPr="008A2B5A">
        <w:rPr>
          <w:i/>
        </w:rPr>
        <w:t>Uscita</w:t>
      </w:r>
    </w:p>
    <w:p w:rsidR="001A31F5" w:rsidRPr="008A2B5A" w:rsidRDefault="001A31F5" w:rsidP="001A31F5">
      <w:pPr>
        <w:ind w:left="741"/>
      </w:pPr>
      <w:r w:rsidRPr="008A2B5A">
        <w:t>Riconoscimento della persona alla quale sarà affidato il bambino; firma orario di uscita.</w:t>
      </w:r>
    </w:p>
    <w:p w:rsidR="001A31F5" w:rsidRPr="008A2B5A" w:rsidRDefault="001A31F5" w:rsidP="001A31F5">
      <w:pPr>
        <w:ind w:left="741"/>
      </w:pPr>
    </w:p>
    <w:p w:rsidR="001A31F5" w:rsidRPr="008A2B5A" w:rsidRDefault="001A31F5" w:rsidP="001A31F5">
      <w:pPr>
        <w:ind w:left="741"/>
        <w:rPr>
          <w:i/>
        </w:rPr>
      </w:pPr>
      <w:r w:rsidRPr="008A2B5A">
        <w:rPr>
          <w:i/>
        </w:rPr>
        <w:t>Appello</w:t>
      </w:r>
    </w:p>
    <w:p w:rsidR="001A31F5" w:rsidRPr="008A2B5A" w:rsidRDefault="001A31F5" w:rsidP="001A31F5">
      <w:pPr>
        <w:ind w:left="741"/>
      </w:pPr>
      <w:r w:rsidRPr="008A2B5A">
        <w:t>Ogni assistente sarà munito di elenco dei nominativi dei bambini assegnatigli; ad ogni spostamento da un’area all’altra provvederà al conteggio ed appello dei bambini.</w:t>
      </w:r>
    </w:p>
    <w:p w:rsidR="001A31F5" w:rsidRPr="008A2B5A" w:rsidRDefault="001A31F5" w:rsidP="001A31F5">
      <w:pPr>
        <w:ind w:left="741"/>
      </w:pPr>
      <w:r w:rsidRPr="008A2B5A">
        <w:t xml:space="preserve">In caso di imprevisto ogni assistente dovrà comunicare con il responsabile del centro e attenderà istruzioni sulla procedura da attuare senza lasciare il proprio gruppo. </w:t>
      </w:r>
    </w:p>
    <w:p w:rsidR="001A31F5" w:rsidRPr="008A2B5A" w:rsidRDefault="001A31F5" w:rsidP="001A31F5">
      <w:pPr>
        <w:ind w:left="741"/>
        <w:rPr>
          <w:i/>
        </w:rPr>
      </w:pPr>
    </w:p>
    <w:p w:rsidR="0026488B" w:rsidRDefault="0026488B" w:rsidP="001A31F5">
      <w:pPr>
        <w:ind w:left="741"/>
        <w:rPr>
          <w:i/>
        </w:rPr>
      </w:pPr>
    </w:p>
    <w:p w:rsidR="0026488B" w:rsidRDefault="0026488B" w:rsidP="001A31F5">
      <w:pPr>
        <w:ind w:left="741"/>
        <w:rPr>
          <w:i/>
        </w:rPr>
      </w:pPr>
    </w:p>
    <w:p w:rsidR="0026488B" w:rsidRDefault="0026488B" w:rsidP="001A31F5">
      <w:pPr>
        <w:ind w:left="741"/>
        <w:rPr>
          <w:i/>
        </w:rPr>
      </w:pPr>
    </w:p>
    <w:p w:rsidR="001A31F5" w:rsidRDefault="001A31F5" w:rsidP="001A31F5">
      <w:pPr>
        <w:ind w:left="741"/>
        <w:rPr>
          <w:i/>
        </w:rPr>
      </w:pPr>
      <w:r w:rsidRPr="008A2B5A">
        <w:rPr>
          <w:i/>
        </w:rPr>
        <w:lastRenderedPageBreak/>
        <w:t>Spostamenti da e per le varie aree attrezzate</w:t>
      </w:r>
    </w:p>
    <w:p w:rsidR="001A31F5" w:rsidRPr="008A2B5A" w:rsidRDefault="001A31F5" w:rsidP="001A31F5">
      <w:pPr>
        <w:ind w:left="741"/>
        <w:rPr>
          <w:i/>
        </w:rPr>
      </w:pPr>
    </w:p>
    <w:p w:rsidR="001A31F5" w:rsidRPr="008A2B5A" w:rsidRDefault="001A31F5" w:rsidP="001A31F5">
      <w:pPr>
        <w:ind w:left="741"/>
      </w:pPr>
      <w:r w:rsidRPr="008A2B5A">
        <w:t xml:space="preserve">Dal punto di raccolta all’interno della scuola, il tecnico e l’assistente conducono il gruppo all’area attrezzata; al termine dell’attività tecnico ed assistente conducono il gruppo al punto di raccolta.  </w:t>
      </w:r>
    </w:p>
    <w:p w:rsidR="001A31F5" w:rsidRPr="008A2B5A" w:rsidRDefault="001A31F5" w:rsidP="001A31F5">
      <w:pPr>
        <w:numPr>
          <w:ilvl w:val="0"/>
          <w:numId w:val="2"/>
        </w:numPr>
        <w:jc w:val="both"/>
        <w:rPr>
          <w:u w:val="single"/>
        </w:rPr>
      </w:pPr>
      <w:r w:rsidRPr="008A2B5A">
        <w:rPr>
          <w:u w:val="single"/>
        </w:rPr>
        <w:t>Pranzo e merenda</w:t>
      </w:r>
    </w:p>
    <w:p w:rsidR="001A31F5" w:rsidRPr="008A2B5A" w:rsidRDefault="001A31F5" w:rsidP="001A31F5">
      <w:pPr>
        <w:ind w:left="708"/>
      </w:pPr>
      <w:r w:rsidRPr="008A2B5A">
        <w:t xml:space="preserve">I pasti saranno somministrati avvalendoci di un servizio catering offerto da azienda in possesso di </w:t>
      </w:r>
      <w:r>
        <w:t xml:space="preserve">relative </w:t>
      </w:r>
      <w:r w:rsidRPr="008A2B5A">
        <w:t>autorizzazioni.</w:t>
      </w:r>
    </w:p>
    <w:p w:rsidR="001A31F5" w:rsidRPr="008A2B5A" w:rsidRDefault="001A31F5" w:rsidP="001A31F5">
      <w:pPr>
        <w:numPr>
          <w:ilvl w:val="1"/>
          <w:numId w:val="2"/>
        </w:numPr>
      </w:pPr>
      <w:r w:rsidRPr="008A2B5A">
        <w:t>Pranzo</w:t>
      </w:r>
    </w:p>
    <w:p w:rsidR="001A31F5" w:rsidRPr="008A2B5A" w:rsidRDefault="001A31F5" w:rsidP="001A31F5">
      <w:pPr>
        <w:ind w:left="708" w:firstLine="708"/>
      </w:pPr>
      <w:r w:rsidRPr="008A2B5A">
        <w:t xml:space="preserve">1° piatto </w:t>
      </w:r>
    </w:p>
    <w:p w:rsidR="001A31F5" w:rsidRPr="008A2B5A" w:rsidRDefault="001A31F5" w:rsidP="001A31F5">
      <w:pPr>
        <w:ind w:left="1416"/>
      </w:pPr>
      <w:r w:rsidRPr="008A2B5A">
        <w:t>2° piatto</w:t>
      </w:r>
    </w:p>
    <w:p w:rsidR="001A31F5" w:rsidRPr="008A2B5A" w:rsidRDefault="001A31F5" w:rsidP="001A31F5">
      <w:pPr>
        <w:ind w:left="708" w:firstLine="708"/>
      </w:pPr>
      <w:r w:rsidRPr="008A2B5A">
        <w:t>contorno</w:t>
      </w:r>
    </w:p>
    <w:p w:rsidR="001A31F5" w:rsidRPr="008A2B5A" w:rsidRDefault="001A31F5" w:rsidP="001A31F5">
      <w:pPr>
        <w:ind w:left="708" w:firstLine="708"/>
      </w:pPr>
      <w:r w:rsidRPr="008A2B5A">
        <w:t>frutta</w:t>
      </w:r>
    </w:p>
    <w:p w:rsidR="001A31F5" w:rsidRPr="008A2B5A" w:rsidRDefault="001A31F5" w:rsidP="001A31F5">
      <w:pPr>
        <w:ind w:left="708" w:firstLine="708"/>
      </w:pPr>
    </w:p>
    <w:p w:rsidR="001A31F5" w:rsidRPr="008A2B5A" w:rsidRDefault="001A31F5" w:rsidP="001A31F5">
      <w:pPr>
        <w:ind w:left="708" w:firstLine="708"/>
      </w:pPr>
      <w:r w:rsidRPr="008A2B5A">
        <w:t>Merenda</w:t>
      </w:r>
    </w:p>
    <w:p w:rsidR="001A31F5" w:rsidRPr="008A2B5A" w:rsidRDefault="001A31F5" w:rsidP="001A31F5">
      <w:pPr>
        <w:ind w:left="708" w:firstLine="708"/>
      </w:pPr>
    </w:p>
    <w:p w:rsidR="001A31F5" w:rsidRPr="008A2B5A" w:rsidRDefault="001A31F5" w:rsidP="001A31F5">
      <w:pPr>
        <w:ind w:left="708" w:firstLine="708"/>
      </w:pPr>
      <w:r w:rsidRPr="008A2B5A">
        <w:t xml:space="preserve">Il costo del pranzo + merenda è di € </w:t>
      </w:r>
      <w:r>
        <w:t>6</w:t>
      </w:r>
      <w:r w:rsidRPr="008A2B5A">
        <w:t>,</w:t>
      </w:r>
      <w:r>
        <w:t>2</w:t>
      </w:r>
      <w:r w:rsidRPr="008A2B5A">
        <w:t>0 già incluso nelle cifre sotto menzionate.</w:t>
      </w:r>
    </w:p>
    <w:p w:rsidR="001A31F5" w:rsidRPr="008A2B5A" w:rsidRDefault="001A31F5" w:rsidP="001A31F5">
      <w:pPr>
        <w:ind w:left="708"/>
      </w:pPr>
    </w:p>
    <w:p w:rsidR="001A31F5" w:rsidRPr="008A2B5A" w:rsidRDefault="001A31F5" w:rsidP="001A31F5">
      <w:pPr>
        <w:rPr>
          <w:b/>
        </w:rPr>
      </w:pPr>
      <w:r w:rsidRPr="008A2B5A">
        <w:rPr>
          <w:b/>
        </w:rPr>
        <w:t>PROGRAMMA OPERATIVO</w:t>
      </w:r>
    </w:p>
    <w:p w:rsidR="001A31F5" w:rsidRPr="008A2B5A" w:rsidRDefault="001A31F5" w:rsidP="001A31F5"/>
    <w:p w:rsidR="001A31F5" w:rsidRPr="008A2B5A" w:rsidRDefault="001A31F5" w:rsidP="001A31F5">
      <w:pPr>
        <w:numPr>
          <w:ilvl w:val="0"/>
          <w:numId w:val="2"/>
        </w:numPr>
        <w:rPr>
          <w:u w:val="single"/>
        </w:rPr>
      </w:pPr>
      <w:r w:rsidRPr="008A2B5A">
        <w:rPr>
          <w:u w:val="single"/>
        </w:rPr>
        <w:t>Suddivisione incarichi e competenze OPERATORI</w:t>
      </w:r>
    </w:p>
    <w:p w:rsidR="001A31F5" w:rsidRPr="008A2B5A" w:rsidRDefault="001A31F5" w:rsidP="001A31F5">
      <w:pPr>
        <w:ind w:left="684"/>
      </w:pPr>
    </w:p>
    <w:p w:rsidR="001A31F5" w:rsidRPr="008A2B5A" w:rsidRDefault="001A31F5" w:rsidP="001A31F5">
      <w:pPr>
        <w:ind w:left="684"/>
      </w:pPr>
      <w:r w:rsidRPr="008A2B5A">
        <w:t>1) RESPONSABILE del centro estivo (supervisione attività e organizzazione)</w:t>
      </w:r>
    </w:p>
    <w:p w:rsidR="001A31F5" w:rsidRPr="008A2B5A" w:rsidRDefault="001A31F5" w:rsidP="001A31F5">
      <w:pPr>
        <w:ind w:left="684"/>
      </w:pPr>
    </w:p>
    <w:p w:rsidR="001A31F5" w:rsidRPr="008A2B5A" w:rsidRDefault="001A31F5" w:rsidP="001A31F5">
      <w:pPr>
        <w:ind w:left="684"/>
      </w:pPr>
      <w:r w:rsidRPr="008A2B5A">
        <w:t>2) TECNICO / esperto (organizza e gestisce un settore: giochi di gruppo-attività creative-attività sportiva, etc.)</w:t>
      </w:r>
    </w:p>
    <w:p w:rsidR="001A31F5" w:rsidRPr="008A2B5A" w:rsidRDefault="001A31F5" w:rsidP="001A31F5">
      <w:pPr>
        <w:ind w:left="684"/>
      </w:pPr>
    </w:p>
    <w:p w:rsidR="001A31F5" w:rsidRDefault="001A31F5" w:rsidP="001A31F5">
      <w:pPr>
        <w:ind w:left="684"/>
      </w:pPr>
      <w:r w:rsidRPr="008A2B5A">
        <w:t>3) ASSISTENTE responsabile gruppo (segue e coordina l’attività del gruppo assegnato)</w:t>
      </w:r>
    </w:p>
    <w:p w:rsidR="001A31F5" w:rsidRPr="008A2B5A" w:rsidRDefault="001A31F5" w:rsidP="001A31F5">
      <w:pPr>
        <w:ind w:left="684"/>
      </w:pPr>
    </w:p>
    <w:p w:rsidR="001A31F5" w:rsidRPr="008A2B5A" w:rsidRDefault="001A31F5" w:rsidP="001A31F5">
      <w:pPr>
        <w:ind w:left="684"/>
      </w:pPr>
    </w:p>
    <w:p w:rsidR="001A31F5" w:rsidRPr="008A2B5A" w:rsidRDefault="001A31F5" w:rsidP="001A31F5">
      <w:pPr>
        <w:numPr>
          <w:ilvl w:val="0"/>
          <w:numId w:val="2"/>
        </w:numPr>
        <w:rPr>
          <w:u w:val="single"/>
        </w:rPr>
      </w:pPr>
      <w:r w:rsidRPr="008A2B5A">
        <w:rPr>
          <w:u w:val="single"/>
        </w:rPr>
        <w:t>Suddivisione partecipanti</w:t>
      </w:r>
    </w:p>
    <w:p w:rsidR="001A31F5" w:rsidRPr="008A2B5A" w:rsidRDefault="001A31F5" w:rsidP="001A31F5">
      <w:pPr>
        <w:ind w:left="684"/>
      </w:pPr>
    </w:p>
    <w:p w:rsidR="001A31F5" w:rsidRDefault="001A31F5" w:rsidP="001A31F5">
      <w:pPr>
        <w:ind w:left="684"/>
      </w:pPr>
      <w:r w:rsidRPr="008A2B5A">
        <w:t>I partecipanti saranno divisi in gruppi omogenei per età con un rapporto bambini/operatore pari ad 1 operatore ogni 12 bambini</w:t>
      </w:r>
      <w:r>
        <w:t xml:space="preserve"> per bambini sopra i 6 anni ed 1 a 10 per bambini sotto i 6 anni.</w:t>
      </w:r>
    </w:p>
    <w:p w:rsidR="001A31F5" w:rsidRPr="008A2B5A" w:rsidRDefault="001A31F5" w:rsidP="001A31F5">
      <w:pPr>
        <w:ind w:left="684"/>
      </w:pPr>
      <w:r w:rsidRPr="008A2B5A">
        <w:t>Fasce di età</w:t>
      </w:r>
    </w:p>
    <w:p w:rsidR="001A31F5" w:rsidRPr="008A2B5A" w:rsidRDefault="001A31F5" w:rsidP="001A31F5">
      <w:pPr>
        <w:ind w:left="684"/>
      </w:pPr>
      <w:r w:rsidRPr="008A2B5A">
        <w:t>3/5 anni</w:t>
      </w:r>
    </w:p>
    <w:p w:rsidR="001A31F5" w:rsidRPr="008A2B5A" w:rsidRDefault="001A31F5" w:rsidP="001A31F5">
      <w:pPr>
        <w:ind w:left="684"/>
      </w:pPr>
      <w:r w:rsidRPr="008A2B5A">
        <w:t>6/7 anni</w:t>
      </w:r>
    </w:p>
    <w:p w:rsidR="001A31F5" w:rsidRDefault="001A31F5" w:rsidP="001A31F5">
      <w:pPr>
        <w:ind w:left="684"/>
      </w:pPr>
      <w:r w:rsidRPr="008A2B5A">
        <w:t>8/</w:t>
      </w:r>
      <w:r>
        <w:t>10</w:t>
      </w:r>
      <w:r w:rsidRPr="008A2B5A">
        <w:t xml:space="preserve"> anni</w:t>
      </w:r>
    </w:p>
    <w:p w:rsidR="001A31F5" w:rsidRDefault="001A31F5" w:rsidP="001A31F5"/>
    <w:p w:rsidR="001A31F5" w:rsidRPr="008A2B5A" w:rsidRDefault="001A31F5" w:rsidP="001A31F5">
      <w:pPr>
        <w:numPr>
          <w:ilvl w:val="0"/>
          <w:numId w:val="2"/>
        </w:numPr>
        <w:rPr>
          <w:u w:val="single"/>
        </w:rPr>
      </w:pPr>
      <w:r w:rsidRPr="008A2B5A">
        <w:rPr>
          <w:u w:val="single"/>
        </w:rPr>
        <w:t>Giornata tipo</w:t>
      </w:r>
    </w:p>
    <w:p w:rsidR="001A31F5" w:rsidRPr="008A2B5A" w:rsidRDefault="001A31F5" w:rsidP="001A31F5">
      <w:pPr>
        <w:ind w:left="684"/>
      </w:pPr>
    </w:p>
    <w:p w:rsidR="001A31F5" w:rsidRDefault="001A31F5" w:rsidP="001A31F5">
      <w:pPr>
        <w:ind w:left="360"/>
        <w:rPr>
          <w:i/>
        </w:rPr>
      </w:pPr>
      <w:r w:rsidRPr="008A2B5A">
        <w:rPr>
          <w:i/>
        </w:rPr>
        <w:t>Accoglienza (8.00-9.15)</w:t>
      </w:r>
    </w:p>
    <w:p w:rsidR="001A31F5" w:rsidRPr="008A2B5A" w:rsidRDefault="001A31F5" w:rsidP="001A31F5">
      <w:pPr>
        <w:ind w:left="360"/>
        <w:rPr>
          <w:i/>
        </w:rPr>
      </w:pPr>
    </w:p>
    <w:p w:rsidR="001A31F5" w:rsidRPr="008A2B5A" w:rsidRDefault="001A31F5" w:rsidP="001A31F5">
      <w:pPr>
        <w:numPr>
          <w:ilvl w:val="0"/>
          <w:numId w:val="3"/>
        </w:numPr>
      </w:pPr>
      <w:r w:rsidRPr="008A2B5A">
        <w:t>Procedura d’ingresso.</w:t>
      </w:r>
    </w:p>
    <w:p w:rsidR="001A31F5" w:rsidRDefault="001A31F5" w:rsidP="001A31F5">
      <w:pPr>
        <w:numPr>
          <w:ilvl w:val="0"/>
          <w:numId w:val="3"/>
        </w:numPr>
      </w:pPr>
      <w:r w:rsidRPr="008A2B5A">
        <w:t>Attività di intrattenimento fino al completamento de</w:t>
      </w:r>
      <w:r>
        <w:t>i</w:t>
      </w:r>
      <w:r w:rsidRPr="008A2B5A">
        <w:t xml:space="preserve"> grupp</w:t>
      </w:r>
      <w:r>
        <w:t>i</w:t>
      </w:r>
      <w:r w:rsidRPr="008A2B5A">
        <w:t xml:space="preserve"> ed all’inizio del programma giornaliero.</w:t>
      </w:r>
    </w:p>
    <w:p w:rsidR="001A31F5" w:rsidRPr="008A2B5A" w:rsidRDefault="001A31F5" w:rsidP="001A31F5">
      <w:pPr>
        <w:ind w:left="720"/>
      </w:pPr>
    </w:p>
    <w:p w:rsidR="001A31F5" w:rsidRDefault="001A31F5" w:rsidP="001A31F5">
      <w:pPr>
        <w:ind w:firstLine="360"/>
        <w:rPr>
          <w:i/>
        </w:rPr>
      </w:pPr>
      <w:r w:rsidRPr="008A2B5A">
        <w:rPr>
          <w:i/>
        </w:rPr>
        <w:t>Programma delle attività antimeridiane (9.15-13.00)</w:t>
      </w:r>
    </w:p>
    <w:p w:rsidR="001A31F5" w:rsidRPr="0026488B" w:rsidRDefault="001A31F5" w:rsidP="0026488B">
      <w:pPr>
        <w:numPr>
          <w:ilvl w:val="0"/>
          <w:numId w:val="4"/>
        </w:numPr>
      </w:pPr>
      <w:r w:rsidRPr="008A2B5A">
        <w:t>le attività saranno seguite dai tecnici con la collaborazione degli assistenti in base al programma settimanale.</w:t>
      </w:r>
    </w:p>
    <w:p w:rsidR="001A31F5" w:rsidRDefault="001A31F5" w:rsidP="001A31F5">
      <w:pPr>
        <w:ind w:left="360"/>
        <w:rPr>
          <w:i/>
        </w:rPr>
      </w:pPr>
      <w:r w:rsidRPr="008A2B5A">
        <w:rPr>
          <w:i/>
        </w:rPr>
        <w:t>Pranzo</w:t>
      </w:r>
      <w:r>
        <w:rPr>
          <w:i/>
        </w:rPr>
        <w:t xml:space="preserve"> </w:t>
      </w:r>
      <w:r w:rsidRPr="008A2B5A">
        <w:rPr>
          <w:i/>
        </w:rPr>
        <w:t xml:space="preserve">(13.00-13.45) </w:t>
      </w:r>
    </w:p>
    <w:p w:rsidR="001A31F5" w:rsidRPr="008A2B5A" w:rsidRDefault="001A31F5" w:rsidP="001A31F5">
      <w:pPr>
        <w:ind w:left="360"/>
        <w:rPr>
          <w:i/>
        </w:rPr>
      </w:pPr>
    </w:p>
    <w:p w:rsidR="001A31F5" w:rsidRDefault="001A31F5" w:rsidP="001A31F5">
      <w:pPr>
        <w:numPr>
          <w:ilvl w:val="0"/>
          <w:numId w:val="4"/>
        </w:numPr>
      </w:pPr>
      <w:r w:rsidRPr="008A2B5A">
        <w:t xml:space="preserve">gli operatori presenti sono coinvolti nel controllo del pasto e mangeranno insieme ai bambini. </w:t>
      </w:r>
    </w:p>
    <w:p w:rsidR="001A31F5" w:rsidRPr="008A2B5A" w:rsidRDefault="001A31F5" w:rsidP="001A31F5">
      <w:pPr>
        <w:ind w:left="720"/>
      </w:pPr>
    </w:p>
    <w:p w:rsidR="001A31F5" w:rsidRDefault="001A31F5" w:rsidP="001A31F5">
      <w:pPr>
        <w:ind w:firstLine="360"/>
        <w:rPr>
          <w:i/>
        </w:rPr>
      </w:pPr>
      <w:r w:rsidRPr="008A2B5A">
        <w:rPr>
          <w:i/>
        </w:rPr>
        <w:t>Uscita anticipata</w:t>
      </w:r>
      <w:r>
        <w:rPr>
          <w:i/>
        </w:rPr>
        <w:t xml:space="preserve"> </w:t>
      </w:r>
      <w:r w:rsidRPr="008A2B5A">
        <w:rPr>
          <w:i/>
        </w:rPr>
        <w:t>(13.00)</w:t>
      </w:r>
    </w:p>
    <w:p w:rsidR="001A31F5" w:rsidRPr="008A2B5A" w:rsidRDefault="001A31F5" w:rsidP="001A31F5">
      <w:pPr>
        <w:ind w:firstLine="360"/>
        <w:rPr>
          <w:i/>
        </w:rPr>
      </w:pPr>
    </w:p>
    <w:p w:rsidR="001A31F5" w:rsidRPr="008A2B5A" w:rsidRDefault="001A31F5" w:rsidP="001A31F5">
      <w:pPr>
        <w:numPr>
          <w:ilvl w:val="0"/>
          <w:numId w:val="4"/>
        </w:numPr>
      </w:pPr>
      <w:r w:rsidRPr="008A2B5A">
        <w:t>Procedura di uscita</w:t>
      </w:r>
    </w:p>
    <w:p w:rsidR="001A31F5" w:rsidRDefault="001A31F5" w:rsidP="001A31F5">
      <w:pPr>
        <w:ind w:firstLine="360"/>
        <w:rPr>
          <w:i/>
        </w:rPr>
      </w:pPr>
    </w:p>
    <w:p w:rsidR="001A31F5" w:rsidRDefault="001A31F5" w:rsidP="001A31F5">
      <w:pPr>
        <w:ind w:firstLine="360"/>
        <w:rPr>
          <w:i/>
        </w:rPr>
      </w:pPr>
      <w:r w:rsidRPr="008A2B5A">
        <w:rPr>
          <w:i/>
        </w:rPr>
        <w:t>Programma delle attività pomeridiane</w:t>
      </w:r>
      <w:r>
        <w:rPr>
          <w:i/>
        </w:rPr>
        <w:t xml:space="preserve"> </w:t>
      </w:r>
      <w:r w:rsidRPr="008A2B5A">
        <w:rPr>
          <w:i/>
        </w:rPr>
        <w:t>(13.45-16.00)</w:t>
      </w:r>
    </w:p>
    <w:p w:rsidR="001A31F5" w:rsidRPr="008A2B5A" w:rsidRDefault="001A31F5" w:rsidP="001A31F5">
      <w:pPr>
        <w:ind w:firstLine="360"/>
        <w:rPr>
          <w:i/>
        </w:rPr>
      </w:pPr>
    </w:p>
    <w:p w:rsidR="001A31F5" w:rsidRPr="008A2B5A" w:rsidRDefault="001A31F5" w:rsidP="001A31F5">
      <w:pPr>
        <w:numPr>
          <w:ilvl w:val="0"/>
          <w:numId w:val="4"/>
        </w:numPr>
      </w:pPr>
      <w:r w:rsidRPr="008A2B5A">
        <w:t>Tecnici e assistenti seguiranno il programma pomeridiano.</w:t>
      </w:r>
    </w:p>
    <w:p w:rsidR="001A31F5" w:rsidRPr="008A2B5A" w:rsidRDefault="001A31F5" w:rsidP="001A31F5">
      <w:pPr>
        <w:numPr>
          <w:ilvl w:val="0"/>
          <w:numId w:val="4"/>
        </w:numPr>
      </w:pPr>
      <w:r w:rsidRPr="008A2B5A">
        <w:t xml:space="preserve">Procedura di uscita </w:t>
      </w:r>
    </w:p>
    <w:p w:rsidR="001A31F5" w:rsidRPr="008A2B5A" w:rsidRDefault="001A31F5" w:rsidP="001A31F5">
      <w:pPr>
        <w:ind w:left="684"/>
      </w:pPr>
    </w:p>
    <w:p w:rsidR="001A31F5" w:rsidRPr="008A2B5A" w:rsidRDefault="001A31F5" w:rsidP="001A31F5">
      <w:pPr>
        <w:ind w:left="684"/>
      </w:pPr>
      <w:r w:rsidRPr="008A2B5A">
        <w:t>Ogni attività sarà seguita da un tecnico e dall’assistente responsabile del gruppo.</w:t>
      </w:r>
    </w:p>
    <w:p w:rsidR="001A31F5" w:rsidRDefault="001A31F5" w:rsidP="001A31F5">
      <w:pPr>
        <w:rPr>
          <w:b/>
        </w:rPr>
      </w:pPr>
    </w:p>
    <w:p w:rsidR="001A31F5" w:rsidRPr="008A2B5A" w:rsidRDefault="001A31F5" w:rsidP="001A31F5">
      <w:pPr>
        <w:rPr>
          <w:b/>
        </w:rPr>
      </w:pPr>
      <w:r w:rsidRPr="008A2B5A">
        <w:rPr>
          <w:b/>
        </w:rPr>
        <w:t>ATTREZZATURE E MATERIALI</w:t>
      </w:r>
    </w:p>
    <w:p w:rsidR="001A31F5" w:rsidRPr="008A2B5A" w:rsidRDefault="001A31F5" w:rsidP="001A31F5">
      <w:pPr>
        <w:ind w:left="798"/>
      </w:pPr>
    </w:p>
    <w:p w:rsidR="001A31F5" w:rsidRPr="008A2B5A" w:rsidRDefault="001A31F5" w:rsidP="001A31F5">
      <w:pPr>
        <w:ind w:left="798"/>
      </w:pPr>
      <w:r w:rsidRPr="008A2B5A">
        <w:t>L’S</w:t>
      </w:r>
      <w:r>
        <w:t>.</w:t>
      </w:r>
      <w:r w:rsidRPr="008A2B5A">
        <w:t>S</w:t>
      </w:r>
      <w:r>
        <w:t>.</w:t>
      </w:r>
      <w:r w:rsidRPr="008A2B5A">
        <w:t>D</w:t>
      </w:r>
      <w:r>
        <w:t>.</w:t>
      </w:r>
      <w:r w:rsidRPr="008A2B5A">
        <w:t xml:space="preserve"> CALEIDOSCOPIO si farà carico degli oneri relativi ai materiali che saranno necessari all’organizzazione e svolgimento delle attività programmate.</w:t>
      </w:r>
    </w:p>
    <w:p w:rsidR="001A31F5" w:rsidRPr="008A2B5A" w:rsidRDefault="001A31F5" w:rsidP="001A31F5">
      <w:pPr>
        <w:ind w:left="798"/>
      </w:pPr>
      <w:r w:rsidRPr="008A2B5A">
        <w:t>Saranno utilizzate le attrezzature messe a disposizione dalla scuola e in possesso dell</w:t>
      </w:r>
      <w:r>
        <w:t>a nostra S.S.D</w:t>
      </w:r>
      <w:r w:rsidRPr="008A2B5A">
        <w:t>.</w:t>
      </w:r>
    </w:p>
    <w:p w:rsidR="001A31F5" w:rsidRPr="008A2B5A" w:rsidRDefault="001A31F5" w:rsidP="001A31F5">
      <w:pPr>
        <w:rPr>
          <w:b/>
        </w:rPr>
      </w:pPr>
    </w:p>
    <w:p w:rsidR="001A31F5" w:rsidRPr="008A2B5A" w:rsidRDefault="001A31F5" w:rsidP="001A31F5">
      <w:pPr>
        <w:rPr>
          <w:b/>
        </w:rPr>
      </w:pPr>
      <w:r w:rsidRPr="008A2B5A">
        <w:rPr>
          <w:b/>
        </w:rPr>
        <w:t>PRIVACY</w:t>
      </w:r>
    </w:p>
    <w:p w:rsidR="001A31F5" w:rsidRPr="008A2B5A" w:rsidRDefault="001A31F5" w:rsidP="001A31F5">
      <w:pPr>
        <w:rPr>
          <w:b/>
        </w:rPr>
      </w:pPr>
    </w:p>
    <w:p w:rsidR="001A31F5" w:rsidRPr="008A2B5A" w:rsidRDefault="001A31F5" w:rsidP="0026488B">
      <w:pPr>
        <w:ind w:left="741"/>
      </w:pPr>
      <w:r w:rsidRPr="008A2B5A">
        <w:t>Il trattamento dei dati personali sensibili dei partecipanti sarà garantito nel rispetto delle vigenti normative e gli stessi saranno trattati esclusivamente per quanto necessario allo svolgimento e partecipazione al centro estivo.</w:t>
      </w:r>
    </w:p>
    <w:p w:rsidR="001A31F5" w:rsidRPr="008A2B5A" w:rsidRDefault="001A31F5" w:rsidP="001A31F5">
      <w:pPr>
        <w:ind w:left="741"/>
      </w:pPr>
    </w:p>
    <w:p w:rsidR="001A31F5" w:rsidRPr="008A2B5A" w:rsidRDefault="001A31F5" w:rsidP="001A31F5">
      <w:pPr>
        <w:rPr>
          <w:b/>
        </w:rPr>
      </w:pPr>
      <w:r w:rsidRPr="008A2B5A">
        <w:rPr>
          <w:b/>
        </w:rPr>
        <w:t>PULIZIA AREE</w:t>
      </w:r>
    </w:p>
    <w:p w:rsidR="001A31F5" w:rsidRPr="008A2B5A" w:rsidRDefault="001A31F5" w:rsidP="001A31F5">
      <w:r w:rsidRPr="008A2B5A">
        <w:tab/>
      </w:r>
    </w:p>
    <w:p w:rsidR="001A31F5" w:rsidRDefault="001A31F5" w:rsidP="001A31F5">
      <w:pPr>
        <w:ind w:left="684" w:firstLine="24"/>
      </w:pPr>
      <w:r w:rsidRPr="008A2B5A">
        <w:t>La pulizia delle aree utilizzate sarà gar</w:t>
      </w:r>
      <w:r>
        <w:t>antita dalla S.S.D Caleidoscopio</w:t>
      </w:r>
      <w:r w:rsidRPr="008A2B5A">
        <w:t xml:space="preserve"> dal momento in cui non sarà più disp</w:t>
      </w:r>
      <w:r>
        <w:t>onibile la ditta appaltatrice.</w:t>
      </w:r>
      <w:r>
        <w:tab/>
      </w:r>
    </w:p>
    <w:p w:rsidR="001A31F5" w:rsidRDefault="001A31F5" w:rsidP="001A31F5">
      <w:pPr>
        <w:ind w:left="684" w:firstLine="24"/>
      </w:pPr>
      <w:r>
        <w:t>Responsabile dell’attività sar</w:t>
      </w:r>
      <w:r w:rsidR="00474643">
        <w:t>à il prof. Damiano Rocchi</w:t>
      </w:r>
    </w:p>
    <w:p w:rsidR="001A31F5" w:rsidRDefault="001A31F5" w:rsidP="001A31F5">
      <w:pPr>
        <w:rPr>
          <w:b/>
        </w:rPr>
      </w:pPr>
    </w:p>
    <w:p w:rsidR="001A31F5" w:rsidRPr="008A2B5A" w:rsidRDefault="001A31F5" w:rsidP="001A31F5">
      <w:pPr>
        <w:rPr>
          <w:b/>
        </w:rPr>
      </w:pPr>
      <w:r w:rsidRPr="008A2B5A">
        <w:rPr>
          <w:b/>
        </w:rPr>
        <w:t>COSTI ALL’UTENZA</w:t>
      </w:r>
    </w:p>
    <w:p w:rsidR="001A31F5" w:rsidRPr="008A2B5A" w:rsidRDefault="001A31F5" w:rsidP="001A31F5">
      <w:pPr>
        <w:ind w:left="684"/>
        <w:rPr>
          <w:b/>
        </w:rPr>
      </w:pPr>
    </w:p>
    <w:p w:rsidR="001A31F5" w:rsidRPr="008A2B5A" w:rsidRDefault="001A31F5" w:rsidP="001A31F5">
      <w:pPr>
        <w:ind w:left="684"/>
      </w:pPr>
      <w:r w:rsidRPr="008A2B5A">
        <w:rPr>
          <w:b/>
        </w:rPr>
        <w:t>Le quote settimanali</w:t>
      </w:r>
      <w:r w:rsidRPr="008A2B5A">
        <w:t xml:space="preserve"> dal lunedì al venerdì saranno così suddivise:</w:t>
      </w:r>
    </w:p>
    <w:p w:rsidR="001A31F5" w:rsidRPr="008A2B5A" w:rsidRDefault="001A31F5" w:rsidP="001A31F5">
      <w:pPr>
        <w:ind w:left="684"/>
      </w:pPr>
      <w:r w:rsidRPr="008A2B5A">
        <w:t xml:space="preserve">Mattina (8.00-13.00) senza pranzo: </w:t>
      </w:r>
      <w:r>
        <w:t>70</w:t>
      </w:r>
      <w:r w:rsidRPr="008A2B5A">
        <w:t>,00 euro</w:t>
      </w:r>
    </w:p>
    <w:p w:rsidR="001A31F5" w:rsidRPr="008A2B5A" w:rsidRDefault="001A31F5" w:rsidP="001A31F5">
      <w:pPr>
        <w:ind w:left="684"/>
      </w:pPr>
      <w:r w:rsidRPr="008A2B5A">
        <w:t xml:space="preserve">Mattina + pranzo (8.00-14.30) </w:t>
      </w:r>
      <w:r>
        <w:t>95</w:t>
      </w:r>
      <w:r w:rsidRPr="008A2B5A">
        <w:t>,00 euro</w:t>
      </w:r>
    </w:p>
    <w:p w:rsidR="001A31F5" w:rsidRPr="008A2B5A" w:rsidRDefault="001A31F5" w:rsidP="001A31F5">
      <w:pPr>
        <w:ind w:left="684"/>
      </w:pPr>
      <w:r w:rsidRPr="008A2B5A">
        <w:t>Full time (8.00-16.30)</w:t>
      </w:r>
      <w:r>
        <w:t xml:space="preserve"> </w:t>
      </w:r>
      <w:r w:rsidRPr="008A2B5A">
        <w:t xml:space="preserve">compreso pranzo: </w:t>
      </w:r>
      <w:r>
        <w:t>115</w:t>
      </w:r>
      <w:r w:rsidRPr="008A2B5A">
        <w:t>,00 euro</w:t>
      </w:r>
    </w:p>
    <w:p w:rsidR="001A31F5" w:rsidRPr="008A2B5A" w:rsidRDefault="001A31F5" w:rsidP="001A31F5">
      <w:pPr>
        <w:ind w:left="684"/>
      </w:pPr>
    </w:p>
    <w:p w:rsidR="001A31F5" w:rsidRPr="008A2B5A" w:rsidRDefault="001A31F5" w:rsidP="001A31F5">
      <w:pPr>
        <w:ind w:left="684"/>
      </w:pPr>
      <w:r w:rsidRPr="008A2B5A">
        <w:rPr>
          <w:b/>
        </w:rPr>
        <w:t>Iscrizione</w:t>
      </w:r>
      <w:r w:rsidRPr="008A2B5A">
        <w:t xml:space="preserve">: 20,00 euro </w:t>
      </w:r>
      <w:r>
        <w:t>(10 euro per chi già iscritto alle attività sportive 202</w:t>
      </w:r>
      <w:r w:rsidR="00D55230">
        <w:t>3</w:t>
      </w:r>
      <w:r>
        <w:t>/2</w:t>
      </w:r>
      <w:r w:rsidR="00D55230">
        <w:t>4</w:t>
      </w:r>
      <w:r>
        <w:t>)</w:t>
      </w:r>
    </w:p>
    <w:p w:rsidR="001A31F5" w:rsidRPr="008A2B5A" w:rsidRDefault="001A31F5" w:rsidP="001A31F5">
      <w:pPr>
        <w:ind w:left="684"/>
      </w:pPr>
    </w:p>
    <w:p w:rsidR="001A31F5" w:rsidRPr="008A2B5A" w:rsidRDefault="001A31F5" w:rsidP="001A31F5">
      <w:pPr>
        <w:ind w:left="684"/>
        <w:rPr>
          <w:i/>
        </w:rPr>
      </w:pPr>
      <w:r w:rsidRPr="008A2B5A">
        <w:rPr>
          <w:b/>
        </w:rPr>
        <w:t>Riduzioni</w:t>
      </w:r>
    </w:p>
    <w:p w:rsidR="001A31F5" w:rsidRPr="008A2B5A" w:rsidRDefault="001A31F5" w:rsidP="001A31F5">
      <w:pPr>
        <w:ind w:left="684"/>
      </w:pPr>
      <w:r w:rsidRPr="008A2B5A">
        <w:rPr>
          <w:i/>
        </w:rPr>
        <w:t xml:space="preserve">Quote settimanali </w:t>
      </w:r>
    </w:p>
    <w:p w:rsidR="001A31F5" w:rsidRPr="008A2B5A" w:rsidRDefault="001A31F5" w:rsidP="001A31F5">
      <w:r w:rsidRPr="008A2B5A">
        <w:tab/>
        <w:t>5,00 euro dal 2° figlio</w:t>
      </w:r>
      <w:r>
        <w:t>. La riduzione si applica solo al secondo figlio.</w:t>
      </w:r>
    </w:p>
    <w:p w:rsidR="001A31F5" w:rsidRPr="008A2B5A" w:rsidRDefault="001A31F5" w:rsidP="0026488B">
      <w:r w:rsidRPr="008A2B5A">
        <w:tab/>
        <w:t>5,00 euro dalla 3° settimana (le riduzioni non sono cumulabili)</w:t>
      </w:r>
    </w:p>
    <w:p w:rsidR="001A31F5" w:rsidRPr="008A2B5A" w:rsidRDefault="001A31F5" w:rsidP="001A31F5">
      <w:pPr>
        <w:ind w:left="708"/>
        <w:jc w:val="both"/>
      </w:pPr>
    </w:p>
    <w:p w:rsidR="00B00F55" w:rsidRDefault="001A31F5" w:rsidP="00256BBB">
      <w:pPr>
        <w:ind w:left="708"/>
        <w:jc w:val="both"/>
      </w:pPr>
      <w:r>
        <w:t xml:space="preserve">Roma </w:t>
      </w:r>
      <w:r w:rsidR="0026488B">
        <w:t>15</w:t>
      </w:r>
      <w:r>
        <w:t xml:space="preserve"> Aprile</w:t>
      </w:r>
      <w:r w:rsidRPr="008A2B5A">
        <w:t xml:space="preserve"> 20</w:t>
      </w:r>
      <w:r>
        <w:t>2</w:t>
      </w:r>
      <w:r w:rsidR="0026488B">
        <w:t>4</w:t>
      </w:r>
      <w:r w:rsidRPr="008A2B5A">
        <w:tab/>
      </w:r>
      <w:r w:rsidRPr="008A2B5A">
        <w:tab/>
      </w:r>
      <w:r w:rsidRPr="008A2B5A">
        <w:tab/>
      </w:r>
      <w:r w:rsidRPr="008A2B5A">
        <w:tab/>
      </w:r>
      <w:r w:rsidRPr="008A2B5A">
        <w:tab/>
      </w:r>
      <w:r>
        <w:t>IL PRESIDENT</w:t>
      </w:r>
      <w:r w:rsidR="00256BBB">
        <w:t>E</w:t>
      </w:r>
    </w:p>
    <w:p w:rsidR="001A31F5" w:rsidRPr="008A2B5A" w:rsidRDefault="001A31F5" w:rsidP="00B00F55">
      <w:pPr>
        <w:ind w:left="4956" w:firstLine="708"/>
        <w:jc w:val="both"/>
      </w:pPr>
      <w:r w:rsidRPr="008A2B5A">
        <w:t>Giuseppe Patti</w:t>
      </w:r>
      <w:r w:rsidRPr="008A2B5A">
        <w:rPr>
          <w:b/>
          <w:u w:val="single"/>
        </w:rPr>
        <w:t xml:space="preserve">    </w:t>
      </w:r>
    </w:p>
    <w:p w:rsidR="001A31F5" w:rsidRPr="008A2B5A" w:rsidRDefault="001A31F5" w:rsidP="001A31F5">
      <w:pPr>
        <w:rPr>
          <w:b/>
          <w:u w:val="single"/>
        </w:rPr>
      </w:pPr>
      <w:r w:rsidRPr="008A2B5A">
        <w:rPr>
          <w:b/>
          <w:u w:val="single"/>
        </w:rPr>
        <w:t xml:space="preserve">        </w:t>
      </w:r>
    </w:p>
    <w:p w:rsidR="001A31F5" w:rsidRPr="008A2B5A" w:rsidRDefault="001A31F5" w:rsidP="001A31F5">
      <w:pPr>
        <w:rPr>
          <w:u w:val="single"/>
        </w:rPr>
      </w:pPr>
      <w:r w:rsidRPr="008A2B5A">
        <w:rPr>
          <w:b/>
          <w:u w:val="single"/>
        </w:rPr>
        <w:t xml:space="preserve">    </w:t>
      </w:r>
    </w:p>
    <w:p w:rsidR="001A31F5" w:rsidRPr="008A2B5A" w:rsidRDefault="001A31F5" w:rsidP="001A31F5">
      <w:pPr>
        <w:rPr>
          <w:b/>
          <w:u w:val="single"/>
        </w:rPr>
      </w:pPr>
      <w:r w:rsidRPr="008A2B5A">
        <w:rPr>
          <w:b/>
          <w:u w:val="single"/>
        </w:rPr>
        <w:lastRenderedPageBreak/>
        <w:t xml:space="preserve">           </w:t>
      </w:r>
    </w:p>
    <w:p w:rsidR="001A31F5" w:rsidRPr="008A2B5A" w:rsidRDefault="001A31F5" w:rsidP="001A31F5"/>
    <w:p w:rsidR="001A31F5" w:rsidRPr="008A2B5A" w:rsidRDefault="001A31F5" w:rsidP="001A31F5"/>
    <w:p w:rsidR="001A31F5" w:rsidRPr="008A2B5A" w:rsidRDefault="001A31F5" w:rsidP="001A31F5"/>
    <w:p w:rsidR="001A31F5" w:rsidRPr="008A2B5A" w:rsidRDefault="001A31F5" w:rsidP="001A31F5"/>
    <w:p w:rsidR="001A31F5" w:rsidRPr="008A2B5A" w:rsidRDefault="001A31F5" w:rsidP="001A31F5"/>
    <w:p w:rsidR="001A31F5" w:rsidRPr="008A2B5A" w:rsidRDefault="001A31F5" w:rsidP="001A31F5"/>
    <w:p w:rsidR="001A31F5" w:rsidRPr="008A2B5A" w:rsidRDefault="001A31F5" w:rsidP="001A31F5"/>
    <w:p w:rsidR="001A31F5" w:rsidRPr="008A2B5A" w:rsidRDefault="001A31F5" w:rsidP="001A31F5">
      <w:pPr>
        <w:jc w:val="right"/>
      </w:pPr>
    </w:p>
    <w:p w:rsidR="001A31F5" w:rsidRDefault="001A31F5" w:rsidP="001A31F5"/>
    <w:p w:rsidR="001A31F5" w:rsidRDefault="001A31F5" w:rsidP="001A31F5">
      <w:r>
        <w:t>V</w:t>
      </w:r>
    </w:p>
    <w:p w:rsidR="001A31F5" w:rsidRDefault="001A31F5" w:rsidP="001A31F5"/>
    <w:p w:rsidR="00DD7F55" w:rsidRDefault="00DD7F55"/>
    <w:sectPr w:rsidR="00DD7F55" w:rsidSect="00B764A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53_"/>
      </v:shape>
    </w:pict>
  </w:numPicBullet>
  <w:abstractNum w:abstractNumId="0" w15:restartNumberingAfterBreak="0">
    <w:nsid w:val="06947EF4"/>
    <w:multiLevelType w:val="hybridMultilevel"/>
    <w:tmpl w:val="004CA0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3261F"/>
    <w:multiLevelType w:val="hybridMultilevel"/>
    <w:tmpl w:val="7FC047C6"/>
    <w:lvl w:ilvl="0" w:tplc="6F6294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4F8A"/>
    <w:multiLevelType w:val="hybridMultilevel"/>
    <w:tmpl w:val="57B08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7B86"/>
    <w:multiLevelType w:val="hybridMultilevel"/>
    <w:tmpl w:val="6D4438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717D1"/>
    <w:multiLevelType w:val="hybridMultilevel"/>
    <w:tmpl w:val="7EE45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408E6"/>
    <w:multiLevelType w:val="hybridMultilevel"/>
    <w:tmpl w:val="9DBE3122"/>
    <w:lvl w:ilvl="0" w:tplc="6F6294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53E3B"/>
    <w:multiLevelType w:val="hybridMultilevel"/>
    <w:tmpl w:val="6F56B0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F262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41890"/>
    <w:multiLevelType w:val="hybridMultilevel"/>
    <w:tmpl w:val="09986A84"/>
    <w:lvl w:ilvl="0" w:tplc="6F6294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252A8"/>
    <w:multiLevelType w:val="hybridMultilevel"/>
    <w:tmpl w:val="CCA46E3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40237"/>
    <w:multiLevelType w:val="hybridMultilevel"/>
    <w:tmpl w:val="EF063AFA"/>
    <w:lvl w:ilvl="0" w:tplc="6F6294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F5"/>
    <w:rsid w:val="001A31F5"/>
    <w:rsid w:val="00256BBB"/>
    <w:rsid w:val="0026488B"/>
    <w:rsid w:val="00320592"/>
    <w:rsid w:val="00333C8D"/>
    <w:rsid w:val="00367BBA"/>
    <w:rsid w:val="00474643"/>
    <w:rsid w:val="00644FAD"/>
    <w:rsid w:val="00B00F55"/>
    <w:rsid w:val="00D55230"/>
    <w:rsid w:val="00DD7F55"/>
    <w:rsid w:val="00EE71F8"/>
    <w:rsid w:val="00FC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1B74"/>
  <w15:chartTrackingRefBased/>
  <w15:docId w15:val="{7595C605-ADBF-4949-AD94-ED9ABC40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3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31F5"/>
    <w:pPr>
      <w:ind w:left="708"/>
    </w:pPr>
  </w:style>
  <w:style w:type="paragraph" w:styleId="Corpodeltesto2">
    <w:name w:val="Body Text 2"/>
    <w:basedOn w:val="Normale"/>
    <w:link w:val="Corpodeltesto2Carattere"/>
    <w:rsid w:val="001A31F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A31F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2024-04-15T13:52:00Z</dcterms:created>
  <dcterms:modified xsi:type="dcterms:W3CDTF">2024-04-18T08:00:00Z</dcterms:modified>
</cp:coreProperties>
</file>